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3F36" w14:textId="53143A11" w:rsidR="00677908" w:rsidRDefault="00655D44" w:rsidP="00677908">
      <w:pPr>
        <w:spacing w:line="0" w:lineRule="atLeast"/>
        <w:ind w:firstLineChars="400" w:firstLine="1410"/>
        <w:rPr>
          <w:rFonts w:asciiTheme="majorEastAsia" w:eastAsiaTheme="majorEastAsia" w:hAnsiTheme="majorEastAsia"/>
          <w:b/>
          <w:sz w:val="36"/>
        </w:rPr>
      </w:pPr>
      <w:r>
        <w:rPr>
          <w:rFonts w:asciiTheme="majorEastAsia" w:eastAsiaTheme="majorEastAsia" w:hAnsiTheme="majorEastAsia" w:hint="eastAsia"/>
          <w:b/>
          <w:noProof/>
          <w:sz w:val="36"/>
        </w:rPr>
        <w:drawing>
          <wp:anchor distT="0" distB="0" distL="114300" distR="114300" simplePos="0" relativeHeight="251660288" behindDoc="0" locked="0" layoutInCell="1" allowOverlap="1" wp14:anchorId="74764B69" wp14:editId="2F12DC5E">
            <wp:simplePos x="0" y="0"/>
            <wp:positionH relativeFrom="column">
              <wp:posOffset>-454025</wp:posOffset>
            </wp:positionH>
            <wp:positionV relativeFrom="paragraph">
              <wp:posOffset>305435</wp:posOffset>
            </wp:positionV>
            <wp:extent cx="949960" cy="942975"/>
            <wp:effectExtent l="19050" t="0" r="2268" b="0"/>
            <wp:wrapNone/>
            <wp:docPr id="7" name="図 7" descr="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マーク"/>
                    <pic:cNvPicPr>
                      <a:picLocks noChangeAspect="1" noChangeArrowheads="1"/>
                    </pic:cNvPicPr>
                  </pic:nvPicPr>
                  <pic:blipFill>
                    <a:blip r:embed="rId7" cstate="print"/>
                    <a:srcRect/>
                    <a:stretch>
                      <a:fillRect/>
                    </a:stretch>
                  </pic:blipFill>
                  <pic:spPr bwMode="auto">
                    <a:xfrm>
                      <a:off x="0" y="0"/>
                      <a:ext cx="949960" cy="942975"/>
                    </a:xfrm>
                    <a:prstGeom prst="rect">
                      <a:avLst/>
                    </a:prstGeom>
                    <a:noFill/>
                    <a:ln w="9525">
                      <a:noFill/>
                      <a:miter lim="800000"/>
                      <a:headEnd/>
                      <a:tailEnd/>
                    </a:ln>
                  </pic:spPr>
                </pic:pic>
              </a:graphicData>
            </a:graphic>
          </wp:anchor>
        </w:drawing>
      </w:r>
      <w:r>
        <w:rPr>
          <w:rFonts w:asciiTheme="majorEastAsia" w:eastAsiaTheme="majorEastAsia" w:hAnsiTheme="majorEastAsia" w:hint="eastAsia"/>
          <w:b/>
          <w:noProof/>
          <w:sz w:val="36"/>
        </w:rPr>
        <w:drawing>
          <wp:anchor distT="0" distB="0" distL="114300" distR="114300" simplePos="0" relativeHeight="251659264" behindDoc="0" locked="0" layoutInCell="1" allowOverlap="1" wp14:anchorId="3D974705" wp14:editId="34F8AC64">
            <wp:simplePos x="0" y="0"/>
            <wp:positionH relativeFrom="column">
              <wp:posOffset>-441325</wp:posOffset>
            </wp:positionH>
            <wp:positionV relativeFrom="paragraph">
              <wp:posOffset>-259715</wp:posOffset>
            </wp:positionV>
            <wp:extent cx="1113065" cy="406400"/>
            <wp:effectExtent l="19050" t="0" r="0" b="0"/>
            <wp:wrapNone/>
            <wp:docPr id="6" name="図 6" descr="コピ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コピー"/>
                    <pic:cNvPicPr>
                      <a:picLocks noChangeAspect="1" noChangeArrowheads="1"/>
                    </pic:cNvPicPr>
                  </pic:nvPicPr>
                  <pic:blipFill>
                    <a:blip r:embed="rId8" cstate="print"/>
                    <a:srcRect/>
                    <a:stretch>
                      <a:fillRect/>
                    </a:stretch>
                  </pic:blipFill>
                  <pic:spPr bwMode="auto">
                    <a:xfrm>
                      <a:off x="0" y="0"/>
                      <a:ext cx="1113065" cy="406400"/>
                    </a:xfrm>
                    <a:prstGeom prst="rect">
                      <a:avLst/>
                    </a:prstGeom>
                    <a:noFill/>
                    <a:ln w="9525">
                      <a:noFill/>
                      <a:miter lim="800000"/>
                      <a:headEnd/>
                      <a:tailEnd/>
                    </a:ln>
                  </pic:spPr>
                </pic:pic>
              </a:graphicData>
            </a:graphic>
          </wp:anchor>
        </w:drawing>
      </w:r>
      <w:r w:rsidR="00C370C1">
        <w:rPr>
          <w:rFonts w:asciiTheme="majorEastAsia" w:eastAsiaTheme="majorEastAsia" w:hAnsiTheme="majorEastAsia" w:hint="eastAsia"/>
          <w:b/>
          <w:sz w:val="36"/>
        </w:rPr>
        <w:t xml:space="preserve">　</w:t>
      </w:r>
      <w:r w:rsidR="00625D8D" w:rsidRPr="00625D8D">
        <w:rPr>
          <w:rFonts w:asciiTheme="majorEastAsia" w:eastAsiaTheme="majorEastAsia" w:hAnsiTheme="majorEastAsia"/>
          <w:b/>
          <w:sz w:val="36"/>
        </w:rPr>
        <w:t>赤い羽根共同募金</w:t>
      </w:r>
      <w:r w:rsidR="00677908">
        <w:rPr>
          <w:rFonts w:asciiTheme="majorEastAsia" w:eastAsiaTheme="majorEastAsia" w:hAnsiTheme="majorEastAsia" w:hint="eastAsia"/>
          <w:b/>
          <w:sz w:val="36"/>
        </w:rPr>
        <w:t>助成金（地域配分事業）</w:t>
      </w:r>
    </w:p>
    <w:p w14:paraId="11A76B3B" w14:textId="3835DD80" w:rsidR="00625D8D" w:rsidRPr="00625D8D" w:rsidRDefault="007851AF" w:rsidP="00677908">
      <w:pPr>
        <w:spacing w:line="0" w:lineRule="atLeast"/>
        <w:ind w:firstLineChars="1000" w:firstLine="3524"/>
        <w:rPr>
          <w:rFonts w:asciiTheme="majorEastAsia" w:eastAsiaTheme="majorEastAsia" w:hAnsiTheme="majorEastAsia"/>
          <w:b/>
          <w:sz w:val="36"/>
        </w:rPr>
      </w:pPr>
      <w:r w:rsidRPr="00625D8D">
        <w:rPr>
          <w:rFonts w:asciiTheme="majorEastAsia" w:eastAsiaTheme="majorEastAsia" w:hAnsiTheme="majorEastAsia"/>
          <w:b/>
          <w:sz w:val="36"/>
        </w:rPr>
        <w:t>公募実施</w:t>
      </w:r>
      <w:r w:rsidR="00D70D17" w:rsidRPr="00625D8D">
        <w:rPr>
          <w:rFonts w:asciiTheme="majorEastAsia" w:eastAsiaTheme="majorEastAsia" w:hAnsiTheme="majorEastAsia" w:hint="eastAsia"/>
          <w:b/>
          <w:sz w:val="36"/>
        </w:rPr>
        <w:t>要項</w:t>
      </w:r>
    </w:p>
    <w:p w14:paraId="5EC97C57" w14:textId="5BBA3D78" w:rsidR="007851AF" w:rsidRPr="00625D8D" w:rsidRDefault="00A4545B" w:rsidP="00625D8D">
      <w:pPr>
        <w:spacing w:line="0" w:lineRule="atLeast"/>
        <w:jc w:val="center"/>
        <w:rPr>
          <w:rFonts w:asciiTheme="majorEastAsia" w:eastAsiaTheme="majorEastAsia" w:hAnsiTheme="majorEastAsia"/>
          <w:b/>
          <w:sz w:val="32"/>
        </w:rPr>
      </w:pPr>
      <w:r>
        <w:rPr>
          <w:rFonts w:asciiTheme="majorEastAsia" w:eastAsiaTheme="majorEastAsia" w:hAnsiTheme="majorEastAsia" w:hint="eastAsia"/>
          <w:b/>
          <w:sz w:val="36"/>
        </w:rPr>
        <w:t xml:space="preserve">　　</w:t>
      </w:r>
      <w:r w:rsidR="00625D8D" w:rsidRPr="00625D8D">
        <w:rPr>
          <w:rFonts w:asciiTheme="majorEastAsia" w:eastAsiaTheme="majorEastAsia" w:hAnsiTheme="majorEastAsia"/>
          <w:b/>
          <w:sz w:val="36"/>
        </w:rPr>
        <w:t>（</w:t>
      </w:r>
      <w:r w:rsidR="00B7210F">
        <w:rPr>
          <w:rFonts w:asciiTheme="majorEastAsia" w:eastAsiaTheme="majorEastAsia" w:hAnsiTheme="majorEastAsia" w:hint="eastAsia"/>
          <w:b/>
          <w:sz w:val="36"/>
        </w:rPr>
        <w:t>令和</w:t>
      </w:r>
      <w:r w:rsidR="006407C2">
        <w:rPr>
          <w:rFonts w:asciiTheme="majorEastAsia" w:eastAsiaTheme="majorEastAsia" w:hAnsiTheme="majorEastAsia" w:hint="eastAsia"/>
          <w:b/>
          <w:sz w:val="36"/>
        </w:rPr>
        <w:t>８</w:t>
      </w:r>
      <w:r w:rsidR="00625D8D" w:rsidRPr="00625D8D">
        <w:rPr>
          <w:rFonts w:asciiTheme="majorEastAsia" w:eastAsiaTheme="majorEastAsia" w:hAnsiTheme="majorEastAsia"/>
          <w:b/>
          <w:sz w:val="36"/>
        </w:rPr>
        <w:t>年度募金</w:t>
      </w:r>
      <w:r w:rsidR="00F62742">
        <w:rPr>
          <w:rFonts w:asciiTheme="majorEastAsia" w:eastAsiaTheme="majorEastAsia" w:hAnsiTheme="majorEastAsia"/>
          <w:b/>
          <w:sz w:val="36"/>
        </w:rPr>
        <w:t xml:space="preserve"> </w:t>
      </w:r>
      <w:r w:rsidR="00B7210F">
        <w:rPr>
          <w:rFonts w:asciiTheme="majorEastAsia" w:eastAsiaTheme="majorEastAsia" w:hAnsiTheme="majorEastAsia" w:hint="eastAsia"/>
          <w:b/>
          <w:sz w:val="36"/>
        </w:rPr>
        <w:t>令和</w:t>
      </w:r>
      <w:r w:rsidR="006407C2">
        <w:rPr>
          <w:rFonts w:asciiTheme="majorEastAsia" w:eastAsiaTheme="majorEastAsia" w:hAnsiTheme="majorEastAsia" w:hint="eastAsia"/>
          <w:b/>
          <w:sz w:val="36"/>
        </w:rPr>
        <w:t>９</w:t>
      </w:r>
      <w:r w:rsidR="00625D8D" w:rsidRPr="00625D8D">
        <w:rPr>
          <w:rFonts w:asciiTheme="majorEastAsia" w:eastAsiaTheme="majorEastAsia" w:hAnsiTheme="majorEastAsia"/>
          <w:b/>
          <w:sz w:val="36"/>
        </w:rPr>
        <w:t>年度助成）</w:t>
      </w:r>
    </w:p>
    <w:p w14:paraId="72B40180" w14:textId="77777777" w:rsidR="000726FE" w:rsidRPr="00B7210F" w:rsidRDefault="000726FE" w:rsidP="007851AF">
      <w:pPr>
        <w:jc w:val="right"/>
        <w:rPr>
          <w:rFonts w:asciiTheme="minorEastAsia" w:hAnsiTheme="minorEastAsia"/>
          <w:sz w:val="24"/>
        </w:rPr>
      </w:pPr>
    </w:p>
    <w:p w14:paraId="7EAA7AEA" w14:textId="77777777" w:rsidR="007851AF" w:rsidRPr="007851AF" w:rsidRDefault="007851AF" w:rsidP="007851AF">
      <w:pPr>
        <w:jc w:val="right"/>
        <w:rPr>
          <w:rFonts w:asciiTheme="minorEastAsia" w:hAnsiTheme="minorEastAsia"/>
          <w:sz w:val="24"/>
        </w:rPr>
      </w:pPr>
      <w:r>
        <w:rPr>
          <w:rFonts w:asciiTheme="minorEastAsia" w:hAnsiTheme="minorEastAsia" w:hint="eastAsia"/>
          <w:sz w:val="24"/>
        </w:rPr>
        <w:t>菊池市</w:t>
      </w:r>
      <w:r w:rsidRPr="007851AF">
        <w:rPr>
          <w:rFonts w:asciiTheme="minorEastAsia" w:hAnsiTheme="minorEastAsia"/>
          <w:sz w:val="24"/>
        </w:rPr>
        <w:t>共同募金委員会</w:t>
      </w:r>
    </w:p>
    <w:p w14:paraId="6D3A671B" w14:textId="77777777" w:rsidR="007851AF" w:rsidRPr="002B0C75" w:rsidRDefault="007851AF">
      <w:pPr>
        <w:rPr>
          <w:rFonts w:asciiTheme="minorEastAsia" w:hAnsiTheme="minorEastAsia"/>
          <w:sz w:val="22"/>
        </w:rPr>
      </w:pPr>
    </w:p>
    <w:p w14:paraId="749259A3" w14:textId="77777777" w:rsidR="007851AF" w:rsidRPr="000425AC" w:rsidRDefault="007851AF" w:rsidP="000425AC">
      <w:pPr>
        <w:rPr>
          <w:rFonts w:asciiTheme="majorEastAsia" w:eastAsiaTheme="majorEastAsia" w:hAnsiTheme="majorEastAsia"/>
          <w:b/>
          <w:sz w:val="24"/>
        </w:rPr>
      </w:pPr>
      <w:r w:rsidRPr="000425AC">
        <w:rPr>
          <w:rFonts w:asciiTheme="majorEastAsia" w:eastAsiaTheme="majorEastAsia" w:hAnsiTheme="majorEastAsia"/>
          <w:b/>
          <w:sz w:val="24"/>
        </w:rPr>
        <w:t>１</w:t>
      </w:r>
      <w:r w:rsidR="00AA76F0" w:rsidRPr="000425AC">
        <w:rPr>
          <w:rFonts w:asciiTheme="majorEastAsia" w:eastAsiaTheme="majorEastAsia" w:hAnsiTheme="majorEastAsia" w:hint="eastAsia"/>
          <w:b/>
          <w:sz w:val="24"/>
        </w:rPr>
        <w:t xml:space="preserve">　</w:t>
      </w:r>
      <w:r w:rsidRPr="000425AC">
        <w:rPr>
          <w:rFonts w:asciiTheme="majorEastAsia" w:eastAsiaTheme="majorEastAsia" w:hAnsiTheme="majorEastAsia"/>
          <w:b/>
          <w:sz w:val="24"/>
        </w:rPr>
        <w:t>目 的</w:t>
      </w:r>
    </w:p>
    <w:p w14:paraId="2D85B289" w14:textId="087BE93D" w:rsidR="007851AF" w:rsidRPr="000425AC" w:rsidRDefault="007851AF" w:rsidP="000425AC">
      <w:pPr>
        <w:ind w:firstLineChars="100" w:firstLine="231"/>
        <w:rPr>
          <w:rFonts w:asciiTheme="minorEastAsia" w:hAnsiTheme="minorEastAsia"/>
          <w:sz w:val="24"/>
        </w:rPr>
      </w:pPr>
      <w:r w:rsidRPr="000425AC">
        <w:rPr>
          <w:rFonts w:asciiTheme="minorEastAsia" w:hAnsiTheme="minorEastAsia" w:hint="eastAsia"/>
          <w:sz w:val="24"/>
        </w:rPr>
        <w:t>菊池</w:t>
      </w:r>
      <w:r w:rsidRPr="000425AC">
        <w:rPr>
          <w:rFonts w:asciiTheme="minorEastAsia" w:hAnsiTheme="minorEastAsia"/>
          <w:sz w:val="24"/>
        </w:rPr>
        <w:t>市共同募金委員会</w:t>
      </w:r>
      <w:r w:rsidR="00AA76F0" w:rsidRPr="000425AC">
        <w:rPr>
          <w:rFonts w:asciiTheme="minorEastAsia" w:hAnsiTheme="minorEastAsia" w:hint="eastAsia"/>
          <w:sz w:val="24"/>
        </w:rPr>
        <w:t>（</w:t>
      </w:r>
      <w:r w:rsidRPr="000425AC">
        <w:rPr>
          <w:rFonts w:asciiTheme="minorEastAsia" w:hAnsiTheme="minorEastAsia"/>
          <w:sz w:val="24"/>
        </w:rPr>
        <w:t>以下「委員会」という。</w:t>
      </w:r>
      <w:r w:rsidR="00AA76F0" w:rsidRPr="000425AC">
        <w:rPr>
          <w:rFonts w:asciiTheme="minorEastAsia" w:hAnsiTheme="minorEastAsia" w:hint="eastAsia"/>
          <w:sz w:val="24"/>
        </w:rPr>
        <w:t>）</w:t>
      </w:r>
      <w:r w:rsidRPr="000425AC">
        <w:rPr>
          <w:rFonts w:asciiTheme="minorEastAsia" w:hAnsiTheme="minorEastAsia"/>
          <w:sz w:val="24"/>
        </w:rPr>
        <w:t>は、</w:t>
      </w:r>
      <w:r w:rsidRPr="000425AC">
        <w:rPr>
          <w:rFonts w:asciiTheme="minorEastAsia" w:hAnsiTheme="minorEastAsia" w:hint="eastAsia"/>
          <w:sz w:val="24"/>
        </w:rPr>
        <w:t>菊池</w:t>
      </w:r>
      <w:r w:rsidRPr="000425AC">
        <w:rPr>
          <w:rFonts w:asciiTheme="minorEastAsia" w:hAnsiTheme="minorEastAsia"/>
          <w:sz w:val="24"/>
        </w:rPr>
        <w:t>市に所在する団体が行う、自治会・公民館などの小地域での福祉活動及び福祉団体やボランティア団体等の福祉活動に係る資金の一部を助成することによって、地域福祉の向上に資することを目的として、 赤い羽根共同募金</w:t>
      </w:r>
      <w:r w:rsidR="00AA76F0" w:rsidRPr="000425AC">
        <w:rPr>
          <w:rFonts w:asciiTheme="minorEastAsia" w:hAnsiTheme="minorEastAsia" w:hint="eastAsia"/>
          <w:sz w:val="24"/>
        </w:rPr>
        <w:t>（</w:t>
      </w:r>
      <w:r w:rsidRPr="000425AC">
        <w:rPr>
          <w:rFonts w:asciiTheme="minorEastAsia" w:hAnsiTheme="minorEastAsia"/>
          <w:sz w:val="24"/>
        </w:rPr>
        <w:t>一般募金</w:t>
      </w:r>
      <w:r w:rsidR="00AA76F0" w:rsidRPr="000425AC">
        <w:rPr>
          <w:rFonts w:asciiTheme="minorEastAsia" w:hAnsiTheme="minorEastAsia" w:hint="eastAsia"/>
          <w:sz w:val="24"/>
        </w:rPr>
        <w:t>）</w:t>
      </w:r>
      <w:r w:rsidRPr="000425AC">
        <w:rPr>
          <w:rFonts w:asciiTheme="minorEastAsia" w:hAnsiTheme="minorEastAsia"/>
          <w:sz w:val="24"/>
        </w:rPr>
        <w:t>の地域</w:t>
      </w:r>
      <w:r w:rsidR="00677908">
        <w:rPr>
          <w:rFonts w:asciiTheme="minorEastAsia" w:hAnsiTheme="minorEastAsia" w:hint="eastAsia"/>
          <w:sz w:val="24"/>
        </w:rPr>
        <w:t>配分</w:t>
      </w:r>
      <w:r w:rsidRPr="000425AC">
        <w:rPr>
          <w:rFonts w:asciiTheme="minorEastAsia" w:hAnsiTheme="minorEastAsia"/>
          <w:sz w:val="24"/>
        </w:rPr>
        <w:t>事業を公募します。</w:t>
      </w:r>
    </w:p>
    <w:p w14:paraId="7D1EF008" w14:textId="77777777" w:rsidR="007851AF" w:rsidRPr="000425AC" w:rsidRDefault="007851AF" w:rsidP="000425AC">
      <w:pPr>
        <w:rPr>
          <w:rFonts w:asciiTheme="minorEastAsia" w:hAnsiTheme="minorEastAsia"/>
          <w:sz w:val="24"/>
        </w:rPr>
      </w:pPr>
    </w:p>
    <w:p w14:paraId="26EB60F0" w14:textId="77777777" w:rsidR="007851AF" w:rsidRPr="000425AC" w:rsidRDefault="007851AF" w:rsidP="000425AC">
      <w:pPr>
        <w:rPr>
          <w:rFonts w:asciiTheme="majorEastAsia" w:eastAsiaTheme="majorEastAsia" w:hAnsiTheme="majorEastAsia"/>
          <w:b/>
          <w:sz w:val="24"/>
        </w:rPr>
      </w:pPr>
      <w:r w:rsidRPr="000425AC">
        <w:rPr>
          <w:rFonts w:asciiTheme="majorEastAsia" w:eastAsiaTheme="majorEastAsia" w:hAnsiTheme="majorEastAsia"/>
          <w:b/>
          <w:sz w:val="24"/>
        </w:rPr>
        <w:t>２</w:t>
      </w:r>
      <w:r w:rsidR="00AA76F0" w:rsidRPr="000425AC">
        <w:rPr>
          <w:rFonts w:asciiTheme="majorEastAsia" w:eastAsiaTheme="majorEastAsia" w:hAnsiTheme="majorEastAsia" w:hint="eastAsia"/>
          <w:b/>
          <w:sz w:val="24"/>
        </w:rPr>
        <w:t xml:space="preserve">　</w:t>
      </w:r>
      <w:r w:rsidRPr="000425AC">
        <w:rPr>
          <w:rFonts w:asciiTheme="majorEastAsia" w:eastAsiaTheme="majorEastAsia" w:hAnsiTheme="majorEastAsia"/>
          <w:b/>
          <w:sz w:val="24"/>
        </w:rPr>
        <w:t>助成の条件</w:t>
      </w:r>
    </w:p>
    <w:p w14:paraId="2EF29EBF" w14:textId="77777777" w:rsidR="00406901" w:rsidRPr="000425AC" w:rsidRDefault="007851AF" w:rsidP="000425AC">
      <w:pPr>
        <w:ind w:firstLineChars="100" w:firstLine="231"/>
        <w:rPr>
          <w:rFonts w:asciiTheme="minorEastAsia" w:hAnsiTheme="minorEastAsia"/>
          <w:sz w:val="24"/>
        </w:rPr>
      </w:pPr>
      <w:r w:rsidRPr="000425AC">
        <w:rPr>
          <w:rFonts w:asciiTheme="minorEastAsia" w:hAnsiTheme="minorEastAsia"/>
          <w:sz w:val="24"/>
        </w:rPr>
        <w:t>共同募金の趣旨について理解、共感し、この運動について自ら積極的に参画・推進す</w:t>
      </w:r>
      <w:r w:rsidR="00625D8D" w:rsidRPr="000425AC">
        <w:rPr>
          <w:rFonts w:asciiTheme="minorEastAsia" w:hAnsiTheme="minorEastAsia"/>
          <w:sz w:val="24"/>
        </w:rPr>
        <w:t>る団体に対して、</w:t>
      </w:r>
      <w:r w:rsidR="00625D8D" w:rsidRPr="000425AC">
        <w:rPr>
          <w:rFonts w:asciiTheme="minorEastAsia" w:hAnsiTheme="minorEastAsia" w:hint="eastAsia"/>
          <w:sz w:val="24"/>
        </w:rPr>
        <w:t>次</w:t>
      </w:r>
      <w:r w:rsidRPr="000425AC">
        <w:rPr>
          <w:rFonts w:asciiTheme="minorEastAsia" w:hAnsiTheme="minorEastAsia"/>
          <w:sz w:val="24"/>
        </w:rPr>
        <w:t xml:space="preserve">年度に実施予定の福祉活動に要する経費を対象に助成します。 </w:t>
      </w:r>
    </w:p>
    <w:p w14:paraId="2CC0CAC6" w14:textId="77777777" w:rsidR="007851AF" w:rsidRPr="000425AC" w:rsidRDefault="007851AF" w:rsidP="000425AC">
      <w:pPr>
        <w:ind w:firstLineChars="100" w:firstLine="231"/>
        <w:rPr>
          <w:rFonts w:asciiTheme="minorEastAsia" w:hAnsiTheme="minorEastAsia"/>
          <w:sz w:val="24"/>
        </w:rPr>
      </w:pPr>
      <w:r w:rsidRPr="000425AC">
        <w:rPr>
          <w:rFonts w:asciiTheme="minorEastAsia" w:hAnsiTheme="minorEastAsia"/>
          <w:sz w:val="24"/>
        </w:rPr>
        <w:t>また、次に掲げる事業は</w:t>
      </w:r>
      <w:r w:rsidR="00406901" w:rsidRPr="000425AC">
        <w:rPr>
          <w:rFonts w:asciiTheme="minorEastAsia" w:hAnsiTheme="minorEastAsia" w:hint="eastAsia"/>
          <w:sz w:val="24"/>
        </w:rPr>
        <w:t>助成</w:t>
      </w:r>
      <w:r w:rsidRPr="000425AC">
        <w:rPr>
          <w:rFonts w:asciiTheme="minorEastAsia" w:hAnsiTheme="minorEastAsia"/>
          <w:sz w:val="24"/>
        </w:rPr>
        <w:t>対象になりません。</w:t>
      </w:r>
    </w:p>
    <w:p w14:paraId="7B2FC90B" w14:textId="77777777" w:rsidR="00406901" w:rsidRPr="000425AC" w:rsidRDefault="007851AF" w:rsidP="000425AC">
      <w:pPr>
        <w:rPr>
          <w:rFonts w:asciiTheme="minorEastAsia" w:hAnsiTheme="minorEastAsia"/>
          <w:sz w:val="24"/>
        </w:rPr>
      </w:pPr>
      <w:r w:rsidRPr="000425AC">
        <w:rPr>
          <w:rFonts w:asciiTheme="minorEastAsia" w:hAnsiTheme="minorEastAsia"/>
          <w:sz w:val="24"/>
        </w:rPr>
        <w:t>（１）他の補助金と重複や公的補填のある事業</w:t>
      </w:r>
    </w:p>
    <w:p w14:paraId="7340B742" w14:textId="77777777" w:rsidR="002B0C75" w:rsidRPr="000425AC" w:rsidRDefault="007851AF" w:rsidP="000425AC">
      <w:pPr>
        <w:rPr>
          <w:rFonts w:asciiTheme="minorEastAsia" w:hAnsiTheme="minorEastAsia"/>
          <w:sz w:val="24"/>
        </w:rPr>
      </w:pPr>
      <w:r w:rsidRPr="000425AC">
        <w:rPr>
          <w:rFonts w:asciiTheme="minorEastAsia" w:hAnsiTheme="minorEastAsia"/>
          <w:sz w:val="24"/>
        </w:rPr>
        <w:t>（２）政治、宗教、組合の運動手段として行う事業や営利（特定の個人活動等を含む。）</w:t>
      </w:r>
    </w:p>
    <w:p w14:paraId="14C36061" w14:textId="77777777" w:rsidR="007851AF" w:rsidRPr="000425AC" w:rsidRDefault="007851AF" w:rsidP="000425AC">
      <w:pPr>
        <w:ind w:firstLineChars="300" w:firstLine="693"/>
        <w:rPr>
          <w:rFonts w:asciiTheme="minorEastAsia" w:hAnsiTheme="minorEastAsia"/>
          <w:sz w:val="24"/>
        </w:rPr>
      </w:pPr>
      <w:r w:rsidRPr="000425AC">
        <w:rPr>
          <w:rFonts w:asciiTheme="minorEastAsia" w:hAnsiTheme="minorEastAsia"/>
          <w:sz w:val="24"/>
        </w:rPr>
        <w:t>のために行う事業</w:t>
      </w:r>
    </w:p>
    <w:p w14:paraId="26553764" w14:textId="77777777" w:rsidR="007851AF" w:rsidRPr="000425AC" w:rsidRDefault="007851AF" w:rsidP="000425AC">
      <w:pPr>
        <w:rPr>
          <w:rFonts w:asciiTheme="minorEastAsia" w:hAnsiTheme="minorEastAsia"/>
          <w:sz w:val="24"/>
        </w:rPr>
      </w:pPr>
      <w:r w:rsidRPr="000425AC">
        <w:rPr>
          <w:rFonts w:asciiTheme="minorEastAsia" w:hAnsiTheme="minorEastAsia"/>
          <w:sz w:val="24"/>
        </w:rPr>
        <w:t>（３）福祉を目的としない事業</w:t>
      </w:r>
    </w:p>
    <w:p w14:paraId="2E3ABC1D" w14:textId="77777777" w:rsidR="007851AF" w:rsidRPr="000425AC" w:rsidRDefault="007851AF" w:rsidP="000425AC">
      <w:pPr>
        <w:rPr>
          <w:rFonts w:asciiTheme="minorEastAsia" w:hAnsiTheme="minorEastAsia"/>
          <w:sz w:val="24"/>
        </w:rPr>
      </w:pPr>
    </w:p>
    <w:p w14:paraId="1E4F74A3" w14:textId="77777777" w:rsidR="007851AF" w:rsidRPr="000425AC" w:rsidRDefault="007851AF" w:rsidP="000425AC">
      <w:pPr>
        <w:rPr>
          <w:rFonts w:asciiTheme="majorEastAsia" w:eastAsiaTheme="majorEastAsia" w:hAnsiTheme="majorEastAsia"/>
          <w:b/>
          <w:sz w:val="24"/>
        </w:rPr>
      </w:pPr>
      <w:r w:rsidRPr="000425AC">
        <w:rPr>
          <w:rFonts w:asciiTheme="majorEastAsia" w:eastAsiaTheme="majorEastAsia" w:hAnsiTheme="majorEastAsia"/>
          <w:b/>
          <w:sz w:val="24"/>
        </w:rPr>
        <w:t>３</w:t>
      </w:r>
      <w:r w:rsidR="00AA76F0" w:rsidRPr="000425AC">
        <w:rPr>
          <w:rFonts w:asciiTheme="majorEastAsia" w:eastAsiaTheme="majorEastAsia" w:hAnsiTheme="majorEastAsia" w:hint="eastAsia"/>
          <w:b/>
          <w:sz w:val="24"/>
        </w:rPr>
        <w:t xml:space="preserve">　</w:t>
      </w:r>
      <w:r w:rsidRPr="000425AC">
        <w:rPr>
          <w:rFonts w:asciiTheme="majorEastAsia" w:eastAsiaTheme="majorEastAsia" w:hAnsiTheme="majorEastAsia"/>
          <w:b/>
          <w:sz w:val="24"/>
        </w:rPr>
        <w:t>助成対象経費からの除外</w:t>
      </w:r>
    </w:p>
    <w:p w14:paraId="693A4B5B" w14:textId="77777777" w:rsidR="007851AF" w:rsidRPr="000425AC" w:rsidRDefault="007851AF" w:rsidP="000425AC">
      <w:pPr>
        <w:ind w:firstLineChars="100" w:firstLine="231"/>
        <w:rPr>
          <w:rFonts w:asciiTheme="minorEastAsia" w:hAnsiTheme="minorEastAsia"/>
          <w:sz w:val="24"/>
        </w:rPr>
      </w:pPr>
      <w:r w:rsidRPr="000425AC">
        <w:rPr>
          <w:rFonts w:asciiTheme="minorEastAsia" w:hAnsiTheme="minorEastAsia"/>
          <w:sz w:val="24"/>
        </w:rPr>
        <w:t>下記に該当する経費は、原則として助成対象から除外します。</w:t>
      </w:r>
    </w:p>
    <w:p w14:paraId="7C69E076" w14:textId="77777777" w:rsidR="00D815D8" w:rsidRDefault="009964D3" w:rsidP="000425AC">
      <w:pPr>
        <w:rPr>
          <w:rFonts w:asciiTheme="minorEastAsia" w:hAnsiTheme="minorEastAsia"/>
          <w:sz w:val="24"/>
        </w:rPr>
      </w:pPr>
      <w:r>
        <w:rPr>
          <w:rFonts w:asciiTheme="minorEastAsia" w:hAnsiTheme="minorEastAsia" w:hint="eastAsia"/>
          <w:sz w:val="24"/>
        </w:rPr>
        <w:t>（１</w:t>
      </w:r>
      <w:r w:rsidR="00D815D8">
        <w:rPr>
          <w:rFonts w:asciiTheme="minorEastAsia" w:hAnsiTheme="minorEastAsia" w:hint="eastAsia"/>
          <w:sz w:val="24"/>
        </w:rPr>
        <w:t>）施設整備等の経費（車両購入費、施設改修費等）</w:t>
      </w:r>
    </w:p>
    <w:p w14:paraId="04D4F91F" w14:textId="77777777" w:rsidR="00770BF1" w:rsidRDefault="009964D3" w:rsidP="000425AC">
      <w:pPr>
        <w:rPr>
          <w:rFonts w:asciiTheme="minorEastAsia" w:hAnsiTheme="minorEastAsia"/>
          <w:sz w:val="24"/>
        </w:rPr>
      </w:pPr>
      <w:r>
        <w:rPr>
          <w:rFonts w:asciiTheme="minorEastAsia" w:hAnsiTheme="minorEastAsia" w:hint="eastAsia"/>
          <w:sz w:val="24"/>
        </w:rPr>
        <w:t>（２</w:t>
      </w:r>
      <w:r w:rsidR="00770BF1">
        <w:rPr>
          <w:rFonts w:asciiTheme="minorEastAsia" w:hAnsiTheme="minorEastAsia" w:hint="eastAsia"/>
          <w:sz w:val="24"/>
        </w:rPr>
        <w:t>）介護保険事業等の経費</w:t>
      </w:r>
    </w:p>
    <w:p w14:paraId="7965BD40" w14:textId="6544ADBB" w:rsidR="00266386" w:rsidRDefault="009964D3" w:rsidP="000425AC">
      <w:pPr>
        <w:rPr>
          <w:rFonts w:asciiTheme="minorEastAsia" w:hAnsiTheme="minorEastAsia"/>
          <w:sz w:val="24"/>
        </w:rPr>
      </w:pPr>
      <w:r>
        <w:rPr>
          <w:rFonts w:asciiTheme="minorEastAsia" w:hAnsiTheme="minorEastAsia" w:hint="eastAsia"/>
          <w:sz w:val="24"/>
        </w:rPr>
        <w:t>（３</w:t>
      </w:r>
      <w:r w:rsidR="00D815D8">
        <w:rPr>
          <w:rFonts w:asciiTheme="minorEastAsia" w:hAnsiTheme="minorEastAsia" w:hint="eastAsia"/>
          <w:sz w:val="24"/>
        </w:rPr>
        <w:t>）</w:t>
      </w:r>
      <w:r w:rsidR="00266386">
        <w:rPr>
          <w:rFonts w:asciiTheme="minorEastAsia" w:hAnsiTheme="minorEastAsia" w:hint="eastAsia"/>
          <w:sz w:val="24"/>
        </w:rPr>
        <w:t>熊本県共同募金会広域配分に該当する経費</w:t>
      </w:r>
    </w:p>
    <w:p w14:paraId="16C9BB9F" w14:textId="32BC779F" w:rsidR="008A340D" w:rsidRPr="00F613AA" w:rsidRDefault="008A340D" w:rsidP="000425AC">
      <w:pPr>
        <w:rPr>
          <w:rFonts w:asciiTheme="minorEastAsia" w:hAnsiTheme="minorEastAsia"/>
          <w:sz w:val="24"/>
        </w:rPr>
      </w:pPr>
      <w:r w:rsidRPr="00F613AA">
        <w:rPr>
          <w:rFonts w:asciiTheme="minorEastAsia" w:hAnsiTheme="minorEastAsia" w:hint="eastAsia"/>
          <w:sz w:val="24"/>
        </w:rPr>
        <w:t>（４）団体の維持・運営のための経費</w:t>
      </w:r>
    </w:p>
    <w:p w14:paraId="23EC670E" w14:textId="77777777" w:rsidR="008A340D" w:rsidRPr="00F613AA" w:rsidRDefault="008A340D" w:rsidP="000425AC">
      <w:pPr>
        <w:rPr>
          <w:rFonts w:asciiTheme="minorEastAsia" w:hAnsiTheme="minorEastAsia"/>
          <w:sz w:val="24"/>
        </w:rPr>
      </w:pPr>
      <w:r w:rsidRPr="00F613AA">
        <w:rPr>
          <w:rFonts w:asciiTheme="minorEastAsia" w:hAnsiTheme="minorEastAsia" w:hint="eastAsia"/>
          <w:sz w:val="24"/>
        </w:rPr>
        <w:t xml:space="preserve">　　（管理経費については助成の対象となった活動を実施するうえで必要な範囲の</w:t>
      </w:r>
    </w:p>
    <w:p w14:paraId="0345EC93" w14:textId="6C055720" w:rsidR="008A340D" w:rsidRPr="00F613AA" w:rsidRDefault="008A340D" w:rsidP="008A340D">
      <w:pPr>
        <w:ind w:firstLineChars="300" w:firstLine="693"/>
        <w:rPr>
          <w:rFonts w:asciiTheme="minorEastAsia" w:hAnsiTheme="minorEastAsia"/>
          <w:sz w:val="24"/>
        </w:rPr>
      </w:pPr>
      <w:r w:rsidRPr="00F613AA">
        <w:rPr>
          <w:rFonts w:asciiTheme="minorEastAsia" w:hAnsiTheme="minorEastAsia" w:hint="eastAsia"/>
          <w:sz w:val="24"/>
        </w:rPr>
        <w:t>経費のみ対象とする）</w:t>
      </w:r>
    </w:p>
    <w:p w14:paraId="4F1A39C8" w14:textId="5F18D923" w:rsidR="00D815D8" w:rsidRPr="00D815D8" w:rsidRDefault="009964D3" w:rsidP="000425AC">
      <w:pPr>
        <w:rPr>
          <w:rFonts w:asciiTheme="minorEastAsia" w:hAnsiTheme="minorEastAsia"/>
          <w:sz w:val="24"/>
        </w:rPr>
      </w:pPr>
      <w:r>
        <w:rPr>
          <w:rFonts w:asciiTheme="minorEastAsia" w:hAnsiTheme="minorEastAsia" w:hint="eastAsia"/>
          <w:sz w:val="24"/>
        </w:rPr>
        <w:t>（</w:t>
      </w:r>
      <w:r w:rsidR="008A340D">
        <w:rPr>
          <w:rFonts w:asciiTheme="minorEastAsia" w:hAnsiTheme="minorEastAsia" w:hint="eastAsia"/>
          <w:sz w:val="24"/>
        </w:rPr>
        <w:t>５</w:t>
      </w:r>
      <w:r w:rsidR="00266386">
        <w:rPr>
          <w:rFonts w:asciiTheme="minorEastAsia" w:hAnsiTheme="minorEastAsia" w:hint="eastAsia"/>
          <w:sz w:val="24"/>
        </w:rPr>
        <w:t>）</w:t>
      </w:r>
      <w:r w:rsidR="00D815D8">
        <w:rPr>
          <w:rFonts w:asciiTheme="minorEastAsia" w:hAnsiTheme="minorEastAsia" w:hint="eastAsia"/>
          <w:sz w:val="24"/>
        </w:rPr>
        <w:t>その他、委員会において認められないもの</w:t>
      </w:r>
    </w:p>
    <w:p w14:paraId="3C279F79" w14:textId="77777777" w:rsidR="007851AF" w:rsidRPr="000425AC" w:rsidRDefault="007851AF" w:rsidP="000425AC">
      <w:pPr>
        <w:rPr>
          <w:rFonts w:asciiTheme="minorEastAsia" w:hAnsiTheme="minorEastAsia"/>
          <w:sz w:val="24"/>
        </w:rPr>
      </w:pPr>
    </w:p>
    <w:p w14:paraId="571DBB6C" w14:textId="77777777" w:rsidR="007851AF" w:rsidRPr="000425AC" w:rsidRDefault="007851AF" w:rsidP="000425AC">
      <w:pPr>
        <w:rPr>
          <w:rFonts w:asciiTheme="majorEastAsia" w:eastAsiaTheme="majorEastAsia" w:hAnsiTheme="majorEastAsia"/>
          <w:b/>
          <w:sz w:val="24"/>
        </w:rPr>
      </w:pPr>
      <w:r w:rsidRPr="000425AC">
        <w:rPr>
          <w:rFonts w:asciiTheme="majorEastAsia" w:eastAsiaTheme="majorEastAsia" w:hAnsiTheme="majorEastAsia"/>
          <w:b/>
          <w:sz w:val="24"/>
        </w:rPr>
        <w:t>４</w:t>
      </w:r>
      <w:r w:rsidR="00AA76F0" w:rsidRPr="000425AC">
        <w:rPr>
          <w:rFonts w:asciiTheme="majorEastAsia" w:eastAsiaTheme="majorEastAsia" w:hAnsiTheme="majorEastAsia" w:hint="eastAsia"/>
          <w:b/>
          <w:sz w:val="24"/>
        </w:rPr>
        <w:t xml:space="preserve">　</w:t>
      </w:r>
      <w:r w:rsidRPr="000425AC">
        <w:rPr>
          <w:rFonts w:asciiTheme="majorEastAsia" w:eastAsiaTheme="majorEastAsia" w:hAnsiTheme="majorEastAsia"/>
          <w:b/>
          <w:sz w:val="24"/>
        </w:rPr>
        <w:t>助成額</w:t>
      </w:r>
    </w:p>
    <w:p w14:paraId="4EF2EF7B" w14:textId="77777777" w:rsidR="00B75E6D" w:rsidRPr="00F613AA" w:rsidRDefault="00B75E6D" w:rsidP="00B75E6D">
      <w:pPr>
        <w:ind w:leftChars="100" w:left="201"/>
        <w:rPr>
          <w:rFonts w:asciiTheme="minorEastAsia" w:hAnsiTheme="minorEastAsia"/>
          <w:sz w:val="24"/>
        </w:rPr>
      </w:pPr>
      <w:r w:rsidRPr="00F613AA">
        <w:rPr>
          <w:rFonts w:asciiTheme="minorEastAsia" w:hAnsiTheme="minorEastAsia" w:hint="eastAsia"/>
          <w:sz w:val="24"/>
        </w:rPr>
        <w:t>助成申請額は自己資金を可能な限り活用し、必要最小限の額を申請してください。</w:t>
      </w:r>
    </w:p>
    <w:p w14:paraId="2AAC0F9A" w14:textId="2F12B1D8" w:rsidR="007851AF" w:rsidRPr="00F613AA" w:rsidRDefault="00DA47BA" w:rsidP="00B75E6D">
      <w:pPr>
        <w:ind w:leftChars="100" w:left="201"/>
        <w:rPr>
          <w:rFonts w:asciiTheme="minorEastAsia" w:hAnsiTheme="minorEastAsia"/>
          <w:sz w:val="24"/>
        </w:rPr>
      </w:pPr>
      <w:r w:rsidRPr="00F613AA">
        <w:rPr>
          <w:rFonts w:asciiTheme="minorEastAsia" w:hAnsiTheme="minorEastAsia" w:hint="eastAsia"/>
          <w:sz w:val="24"/>
        </w:rPr>
        <w:t>申請内容について</w:t>
      </w:r>
      <w:r w:rsidR="00B75E6D" w:rsidRPr="00F613AA">
        <w:rPr>
          <w:rFonts w:asciiTheme="minorEastAsia" w:hAnsiTheme="minorEastAsia" w:hint="eastAsia"/>
          <w:sz w:val="24"/>
        </w:rPr>
        <w:t>は</w:t>
      </w:r>
      <w:r w:rsidRPr="00F613AA">
        <w:rPr>
          <w:rFonts w:asciiTheme="minorEastAsia" w:hAnsiTheme="minorEastAsia" w:hint="eastAsia"/>
          <w:sz w:val="24"/>
        </w:rPr>
        <w:t>審査をおこない、それを基に募金目標額を設定</w:t>
      </w:r>
      <w:r w:rsidR="00B75E6D" w:rsidRPr="00F613AA">
        <w:rPr>
          <w:rFonts w:asciiTheme="minorEastAsia" w:hAnsiTheme="minorEastAsia" w:hint="eastAsia"/>
          <w:sz w:val="24"/>
        </w:rPr>
        <w:t>後、</w:t>
      </w:r>
      <w:r w:rsidRPr="00F613AA">
        <w:rPr>
          <w:rFonts w:asciiTheme="minorEastAsia" w:hAnsiTheme="minorEastAsia" w:hint="eastAsia"/>
          <w:sz w:val="24"/>
        </w:rPr>
        <w:t>募金運動</w:t>
      </w:r>
      <w:r w:rsidR="00B75E6D" w:rsidRPr="00F613AA">
        <w:rPr>
          <w:rFonts w:asciiTheme="minorEastAsia" w:hAnsiTheme="minorEastAsia" w:hint="eastAsia"/>
          <w:sz w:val="24"/>
        </w:rPr>
        <w:t>を</w:t>
      </w:r>
      <w:r w:rsidRPr="00F613AA">
        <w:rPr>
          <w:rFonts w:asciiTheme="minorEastAsia" w:hAnsiTheme="minorEastAsia" w:hint="eastAsia"/>
          <w:sz w:val="24"/>
        </w:rPr>
        <w:t>展開</w:t>
      </w:r>
      <w:r w:rsidR="00B75E6D" w:rsidRPr="00F613AA">
        <w:rPr>
          <w:rFonts w:asciiTheme="minorEastAsia" w:hAnsiTheme="minorEastAsia" w:hint="eastAsia"/>
          <w:sz w:val="24"/>
        </w:rPr>
        <w:t>し、</w:t>
      </w:r>
      <w:r w:rsidR="0054727F" w:rsidRPr="00F613AA">
        <w:rPr>
          <w:rFonts w:asciiTheme="minorEastAsia" w:hAnsiTheme="minorEastAsia" w:hint="eastAsia"/>
          <w:sz w:val="24"/>
        </w:rPr>
        <w:t>募金</w:t>
      </w:r>
      <w:r w:rsidR="00913BF5" w:rsidRPr="00F613AA">
        <w:rPr>
          <w:rFonts w:asciiTheme="minorEastAsia" w:hAnsiTheme="minorEastAsia" w:hint="eastAsia"/>
          <w:sz w:val="24"/>
        </w:rPr>
        <w:t>実績</w:t>
      </w:r>
      <w:r w:rsidRPr="00F613AA">
        <w:rPr>
          <w:rFonts w:asciiTheme="minorEastAsia" w:hAnsiTheme="minorEastAsia" w:hint="eastAsia"/>
          <w:sz w:val="24"/>
        </w:rPr>
        <w:t>により調整して</w:t>
      </w:r>
      <w:r w:rsidR="00B75E6D" w:rsidRPr="00F613AA">
        <w:rPr>
          <w:rFonts w:asciiTheme="minorEastAsia" w:hAnsiTheme="minorEastAsia" w:hint="eastAsia"/>
          <w:sz w:val="24"/>
        </w:rPr>
        <w:t>助成額を</w:t>
      </w:r>
      <w:r w:rsidRPr="00F613AA">
        <w:rPr>
          <w:rFonts w:asciiTheme="minorEastAsia" w:hAnsiTheme="minorEastAsia" w:hint="eastAsia"/>
          <w:sz w:val="24"/>
        </w:rPr>
        <w:t>決定</w:t>
      </w:r>
      <w:r w:rsidR="00A508AE" w:rsidRPr="00F613AA">
        <w:rPr>
          <w:rFonts w:asciiTheme="minorEastAsia" w:hAnsiTheme="minorEastAsia" w:hint="eastAsia"/>
          <w:sz w:val="24"/>
        </w:rPr>
        <w:t>いたします</w:t>
      </w:r>
      <w:r w:rsidR="007851AF" w:rsidRPr="00F613AA">
        <w:rPr>
          <w:rFonts w:asciiTheme="minorEastAsia" w:hAnsiTheme="minorEastAsia"/>
          <w:sz w:val="24"/>
        </w:rPr>
        <w:t>。</w:t>
      </w:r>
    </w:p>
    <w:p w14:paraId="25DF59F8" w14:textId="6860B29E" w:rsidR="007851AF" w:rsidRDefault="00D815D8" w:rsidP="000425AC">
      <w:pPr>
        <w:rPr>
          <w:rFonts w:asciiTheme="minorEastAsia" w:hAnsiTheme="minorEastAsia"/>
          <w:sz w:val="24"/>
        </w:rPr>
      </w:pPr>
      <w:r>
        <w:rPr>
          <w:rFonts w:asciiTheme="minorEastAsia" w:hAnsiTheme="minorEastAsia" w:hint="eastAsia"/>
          <w:sz w:val="24"/>
        </w:rPr>
        <w:t xml:space="preserve">　</w:t>
      </w:r>
    </w:p>
    <w:p w14:paraId="6C9B4BA3" w14:textId="77777777" w:rsidR="007851AF" w:rsidRPr="000425AC" w:rsidRDefault="007851AF" w:rsidP="000425AC">
      <w:pPr>
        <w:rPr>
          <w:rFonts w:asciiTheme="majorEastAsia" w:eastAsiaTheme="majorEastAsia" w:hAnsiTheme="majorEastAsia"/>
          <w:b/>
          <w:sz w:val="24"/>
        </w:rPr>
      </w:pPr>
      <w:r w:rsidRPr="000425AC">
        <w:rPr>
          <w:rFonts w:asciiTheme="majorEastAsia" w:eastAsiaTheme="majorEastAsia" w:hAnsiTheme="majorEastAsia"/>
          <w:b/>
          <w:sz w:val="24"/>
        </w:rPr>
        <w:t>５</w:t>
      </w:r>
      <w:r w:rsidR="00AA76F0" w:rsidRPr="000425AC">
        <w:rPr>
          <w:rFonts w:asciiTheme="majorEastAsia" w:eastAsiaTheme="majorEastAsia" w:hAnsiTheme="majorEastAsia" w:hint="eastAsia"/>
          <w:b/>
          <w:sz w:val="24"/>
        </w:rPr>
        <w:t xml:space="preserve">　</w:t>
      </w:r>
      <w:r w:rsidRPr="000425AC">
        <w:rPr>
          <w:rFonts w:asciiTheme="majorEastAsia" w:eastAsiaTheme="majorEastAsia" w:hAnsiTheme="majorEastAsia"/>
          <w:b/>
          <w:sz w:val="24"/>
        </w:rPr>
        <w:t>申請方法</w:t>
      </w:r>
    </w:p>
    <w:p w14:paraId="1CB1A514" w14:textId="5E4181EF" w:rsidR="007851AF" w:rsidRPr="000425AC" w:rsidRDefault="009707F0" w:rsidP="00320950">
      <w:pPr>
        <w:ind w:firstLineChars="100" w:firstLine="231"/>
        <w:rPr>
          <w:rFonts w:asciiTheme="minorEastAsia" w:hAnsiTheme="minorEastAsia"/>
          <w:sz w:val="24"/>
        </w:rPr>
      </w:pPr>
      <w:r w:rsidRPr="000425AC">
        <w:rPr>
          <w:rFonts w:asciiTheme="minorEastAsia" w:hAnsiTheme="minorEastAsia" w:hint="eastAsia"/>
          <w:sz w:val="24"/>
        </w:rPr>
        <w:t>助成</w:t>
      </w:r>
      <w:r w:rsidR="007851AF" w:rsidRPr="000425AC">
        <w:rPr>
          <w:rFonts w:asciiTheme="minorEastAsia" w:hAnsiTheme="minorEastAsia"/>
          <w:sz w:val="24"/>
        </w:rPr>
        <w:t>を受けようとする団体は、助成金交付申請書（様式１・２）に関係書類を添付して、</w:t>
      </w:r>
      <w:r w:rsidR="00B7210F">
        <w:rPr>
          <w:rFonts w:asciiTheme="minorEastAsia" w:hAnsiTheme="minorEastAsia" w:hint="eastAsia"/>
          <w:sz w:val="24"/>
        </w:rPr>
        <w:t>令</w:t>
      </w:r>
      <w:r w:rsidR="00460F38">
        <w:rPr>
          <w:rFonts w:asciiTheme="minorEastAsia" w:hAnsiTheme="minorEastAsia" w:hint="eastAsia"/>
          <w:sz w:val="24"/>
        </w:rPr>
        <w:t>和</w:t>
      </w:r>
      <w:r w:rsidR="006407C2">
        <w:rPr>
          <w:rFonts w:asciiTheme="minorEastAsia" w:hAnsiTheme="minorEastAsia" w:hint="eastAsia"/>
          <w:sz w:val="24"/>
        </w:rPr>
        <w:t>８</w:t>
      </w:r>
      <w:r w:rsidR="00406901" w:rsidRPr="000425AC">
        <w:rPr>
          <w:rFonts w:asciiTheme="minorEastAsia" w:hAnsiTheme="minorEastAsia"/>
          <w:sz w:val="24"/>
        </w:rPr>
        <w:t>年</w:t>
      </w:r>
      <w:r w:rsidR="00CC65F8">
        <w:rPr>
          <w:rFonts w:asciiTheme="minorEastAsia" w:hAnsiTheme="minorEastAsia" w:hint="eastAsia"/>
          <w:sz w:val="24"/>
        </w:rPr>
        <w:t>４</w:t>
      </w:r>
      <w:r w:rsidR="007851AF" w:rsidRPr="000425AC">
        <w:rPr>
          <w:rFonts w:asciiTheme="minorEastAsia" w:hAnsiTheme="minorEastAsia"/>
          <w:sz w:val="24"/>
        </w:rPr>
        <w:t>月</w:t>
      </w:r>
      <w:r w:rsidR="00330C20">
        <w:rPr>
          <w:rFonts w:asciiTheme="minorEastAsia" w:hAnsiTheme="minorEastAsia" w:hint="eastAsia"/>
          <w:sz w:val="24"/>
        </w:rPr>
        <w:t>２</w:t>
      </w:r>
      <w:r w:rsidR="006407C2">
        <w:rPr>
          <w:rFonts w:asciiTheme="minorEastAsia" w:hAnsiTheme="minorEastAsia" w:hint="eastAsia"/>
          <w:sz w:val="24"/>
        </w:rPr>
        <w:t>４</w:t>
      </w:r>
      <w:r w:rsidR="00406901" w:rsidRPr="000425AC">
        <w:rPr>
          <w:rFonts w:asciiTheme="minorEastAsia" w:hAnsiTheme="minorEastAsia"/>
          <w:sz w:val="24"/>
        </w:rPr>
        <w:t>日（</w:t>
      </w:r>
      <w:r w:rsidR="00330C20">
        <w:rPr>
          <w:rFonts w:asciiTheme="minorEastAsia" w:hAnsiTheme="minorEastAsia" w:hint="eastAsia"/>
          <w:sz w:val="24"/>
        </w:rPr>
        <w:t>金</w:t>
      </w:r>
      <w:r w:rsidR="00406901" w:rsidRPr="000425AC">
        <w:rPr>
          <w:rFonts w:asciiTheme="minorEastAsia" w:hAnsiTheme="minorEastAsia"/>
          <w:sz w:val="24"/>
        </w:rPr>
        <w:t>）まで</w:t>
      </w:r>
      <w:r w:rsidR="007851AF" w:rsidRPr="000425AC">
        <w:rPr>
          <w:rFonts w:asciiTheme="minorEastAsia" w:hAnsiTheme="minorEastAsia"/>
          <w:sz w:val="24"/>
        </w:rPr>
        <w:t>に、</w:t>
      </w:r>
      <w:r w:rsidR="00406901" w:rsidRPr="000425AC">
        <w:rPr>
          <w:rFonts w:asciiTheme="minorEastAsia" w:hAnsiTheme="minorEastAsia" w:hint="eastAsia"/>
          <w:sz w:val="24"/>
        </w:rPr>
        <w:t>下記までご</w:t>
      </w:r>
      <w:r w:rsidR="007851AF" w:rsidRPr="000425AC">
        <w:rPr>
          <w:rFonts w:asciiTheme="minorEastAsia" w:hAnsiTheme="minorEastAsia"/>
          <w:sz w:val="24"/>
        </w:rPr>
        <w:t>提出してください。助成申請書は、</w:t>
      </w:r>
      <w:r w:rsidR="00406901" w:rsidRPr="000425AC">
        <w:rPr>
          <w:rFonts w:asciiTheme="minorEastAsia" w:hAnsiTheme="minorEastAsia" w:hint="eastAsia"/>
          <w:sz w:val="24"/>
        </w:rPr>
        <w:t>菊池市共同募金</w:t>
      </w:r>
      <w:r w:rsidR="00406901" w:rsidRPr="000425AC">
        <w:rPr>
          <w:rFonts w:asciiTheme="minorEastAsia" w:hAnsiTheme="minorEastAsia"/>
          <w:sz w:val="24"/>
        </w:rPr>
        <w:t>委員会</w:t>
      </w:r>
      <w:r w:rsidR="00406901" w:rsidRPr="000425AC">
        <w:rPr>
          <w:rFonts w:asciiTheme="minorEastAsia" w:hAnsiTheme="minorEastAsia" w:hint="eastAsia"/>
          <w:sz w:val="24"/>
        </w:rPr>
        <w:t>(菊池</w:t>
      </w:r>
      <w:r w:rsidR="007851AF" w:rsidRPr="000425AC">
        <w:rPr>
          <w:rFonts w:asciiTheme="minorEastAsia" w:hAnsiTheme="minorEastAsia"/>
          <w:sz w:val="24"/>
        </w:rPr>
        <w:t>市社会福祉協議会</w:t>
      </w:r>
      <w:r w:rsidR="00460F38">
        <w:rPr>
          <w:rFonts w:asciiTheme="minorEastAsia" w:hAnsiTheme="minorEastAsia" w:hint="eastAsia"/>
          <w:sz w:val="24"/>
        </w:rPr>
        <w:t>本</w:t>
      </w:r>
      <w:r w:rsidR="00320950">
        <w:rPr>
          <w:rFonts w:asciiTheme="minorEastAsia" w:hAnsiTheme="minorEastAsia" w:hint="eastAsia"/>
          <w:sz w:val="24"/>
        </w:rPr>
        <w:t>支所</w:t>
      </w:r>
      <w:r w:rsidR="00406901" w:rsidRPr="000425AC">
        <w:rPr>
          <w:rFonts w:asciiTheme="minorEastAsia" w:hAnsiTheme="minorEastAsia" w:hint="eastAsia"/>
          <w:sz w:val="24"/>
        </w:rPr>
        <w:t>)</w:t>
      </w:r>
      <w:r w:rsidR="007851AF" w:rsidRPr="000425AC">
        <w:rPr>
          <w:rFonts w:asciiTheme="minorEastAsia" w:hAnsiTheme="minorEastAsia"/>
          <w:sz w:val="24"/>
        </w:rPr>
        <w:t>に備えています。（</w:t>
      </w:r>
      <w:r w:rsidR="002F18B1" w:rsidRPr="000425AC">
        <w:rPr>
          <w:rFonts w:asciiTheme="minorEastAsia" w:hAnsiTheme="minorEastAsia" w:hint="eastAsia"/>
          <w:sz w:val="24"/>
        </w:rPr>
        <w:t>菊池</w:t>
      </w:r>
      <w:r w:rsidR="002F18B1" w:rsidRPr="000425AC">
        <w:rPr>
          <w:rFonts w:asciiTheme="minorEastAsia" w:hAnsiTheme="minorEastAsia"/>
          <w:sz w:val="24"/>
        </w:rPr>
        <w:t>市社会福祉協議会</w:t>
      </w:r>
      <w:r w:rsidR="002F18B1" w:rsidRPr="000425AC">
        <w:rPr>
          <w:rFonts w:asciiTheme="minorEastAsia" w:hAnsiTheme="minorEastAsia" w:hint="eastAsia"/>
          <w:sz w:val="24"/>
        </w:rPr>
        <w:t>の</w:t>
      </w:r>
      <w:r w:rsidR="007851AF" w:rsidRPr="000425AC">
        <w:rPr>
          <w:rFonts w:asciiTheme="minorEastAsia" w:hAnsiTheme="minorEastAsia"/>
          <w:sz w:val="24"/>
        </w:rPr>
        <w:t>ホームページからもダウンロードできます）</w:t>
      </w:r>
    </w:p>
    <w:p w14:paraId="6616A34A" w14:textId="574EF858" w:rsidR="008A340D" w:rsidRDefault="008A340D">
      <w:pPr>
        <w:widowControl/>
        <w:jc w:val="left"/>
        <w:rPr>
          <w:rFonts w:asciiTheme="minorEastAsia" w:hAnsiTheme="minorEastAsia"/>
          <w:sz w:val="24"/>
        </w:rPr>
      </w:pPr>
      <w:r>
        <w:rPr>
          <w:rFonts w:asciiTheme="minorEastAsia" w:hAnsiTheme="minorEastAsia"/>
          <w:sz w:val="24"/>
        </w:rPr>
        <w:br w:type="page"/>
      </w:r>
    </w:p>
    <w:p w14:paraId="0B9A1FA3" w14:textId="77777777" w:rsidR="007851AF" w:rsidRDefault="007851AF" w:rsidP="000425AC">
      <w:pPr>
        <w:rPr>
          <w:rFonts w:asciiTheme="minorEastAsia" w:hAnsiTheme="minorEastAsia"/>
          <w:sz w:val="24"/>
        </w:rPr>
      </w:pPr>
    </w:p>
    <w:p w14:paraId="0D83427A" w14:textId="7C29A6E1" w:rsidR="007851AF" w:rsidRPr="000425AC" w:rsidRDefault="00AA76F0" w:rsidP="000425AC">
      <w:pPr>
        <w:rPr>
          <w:rFonts w:asciiTheme="majorEastAsia" w:eastAsiaTheme="majorEastAsia" w:hAnsiTheme="majorEastAsia"/>
          <w:b/>
          <w:sz w:val="24"/>
        </w:rPr>
      </w:pPr>
      <w:r w:rsidRPr="000425AC">
        <w:rPr>
          <w:rFonts w:asciiTheme="majorEastAsia" w:eastAsiaTheme="majorEastAsia" w:hAnsiTheme="majorEastAsia" w:hint="eastAsia"/>
          <w:b/>
          <w:sz w:val="24"/>
        </w:rPr>
        <w:t xml:space="preserve">６　</w:t>
      </w:r>
      <w:r w:rsidR="00D969CA">
        <w:rPr>
          <w:rFonts w:asciiTheme="majorEastAsia" w:eastAsiaTheme="majorEastAsia" w:hAnsiTheme="majorEastAsia" w:hint="eastAsia"/>
          <w:b/>
          <w:sz w:val="24"/>
        </w:rPr>
        <w:t>助成決定</w:t>
      </w:r>
    </w:p>
    <w:p w14:paraId="7F99E7B5" w14:textId="6358D182" w:rsidR="007851AF" w:rsidRPr="000425AC" w:rsidRDefault="007851AF" w:rsidP="000425AC">
      <w:pPr>
        <w:rPr>
          <w:rFonts w:asciiTheme="minorEastAsia" w:hAnsiTheme="minorEastAsia"/>
          <w:sz w:val="24"/>
        </w:rPr>
      </w:pPr>
      <w:r w:rsidRPr="000425AC">
        <w:rPr>
          <w:rFonts w:asciiTheme="minorEastAsia" w:hAnsiTheme="minorEastAsia"/>
          <w:sz w:val="24"/>
        </w:rPr>
        <w:t>（１）</w:t>
      </w:r>
      <w:r w:rsidR="0014295A">
        <w:rPr>
          <w:rFonts w:asciiTheme="minorEastAsia" w:hAnsiTheme="minorEastAsia" w:hint="eastAsia"/>
          <w:sz w:val="24"/>
        </w:rPr>
        <w:t>決定</w:t>
      </w:r>
      <w:r w:rsidRPr="000425AC">
        <w:rPr>
          <w:rFonts w:asciiTheme="minorEastAsia" w:hAnsiTheme="minorEastAsia"/>
          <w:sz w:val="24"/>
        </w:rPr>
        <w:t>通知</w:t>
      </w:r>
    </w:p>
    <w:p w14:paraId="4E5AFD18" w14:textId="7E1A545E" w:rsidR="007851AF" w:rsidRDefault="00B7210F" w:rsidP="00E249C2">
      <w:pPr>
        <w:ind w:leftChars="200" w:left="402" w:firstLineChars="100" w:firstLine="231"/>
        <w:rPr>
          <w:rFonts w:asciiTheme="minorEastAsia" w:hAnsiTheme="minorEastAsia"/>
          <w:sz w:val="24"/>
        </w:rPr>
      </w:pPr>
      <w:r>
        <w:rPr>
          <w:rFonts w:asciiTheme="minorEastAsia" w:hAnsiTheme="minorEastAsia" w:hint="eastAsia"/>
          <w:sz w:val="24"/>
        </w:rPr>
        <w:t>令和</w:t>
      </w:r>
      <w:r w:rsidR="006407C2">
        <w:rPr>
          <w:rFonts w:asciiTheme="minorEastAsia" w:hAnsiTheme="minorEastAsia" w:hint="eastAsia"/>
          <w:sz w:val="24"/>
        </w:rPr>
        <w:t>９</w:t>
      </w:r>
      <w:r w:rsidR="007851AF" w:rsidRPr="000425AC">
        <w:rPr>
          <w:rFonts w:asciiTheme="minorEastAsia" w:hAnsiTheme="minorEastAsia"/>
          <w:sz w:val="24"/>
        </w:rPr>
        <w:t>年</w:t>
      </w:r>
      <w:r w:rsidR="00510636">
        <w:rPr>
          <w:rFonts w:asciiTheme="minorEastAsia" w:hAnsiTheme="minorEastAsia" w:hint="eastAsia"/>
          <w:sz w:val="24"/>
        </w:rPr>
        <w:t>３</w:t>
      </w:r>
      <w:r w:rsidR="007851AF" w:rsidRPr="000425AC">
        <w:rPr>
          <w:rFonts w:asciiTheme="minorEastAsia" w:hAnsiTheme="minorEastAsia"/>
          <w:sz w:val="24"/>
        </w:rPr>
        <w:t>月</w:t>
      </w:r>
      <w:r w:rsidR="00D969CA">
        <w:rPr>
          <w:rFonts w:asciiTheme="minorEastAsia" w:hAnsiTheme="minorEastAsia" w:hint="eastAsia"/>
          <w:sz w:val="24"/>
        </w:rPr>
        <w:t>末（審査委員会で審査、運営委員会において決定）に</w:t>
      </w:r>
      <w:r w:rsidR="00A062FE">
        <w:rPr>
          <w:rFonts w:asciiTheme="minorEastAsia" w:hAnsiTheme="minorEastAsia" w:hint="eastAsia"/>
          <w:sz w:val="24"/>
        </w:rPr>
        <w:t>助成事業・助成額を</w:t>
      </w:r>
      <w:r w:rsidR="00D969CA">
        <w:rPr>
          <w:rFonts w:asciiTheme="minorEastAsia" w:hAnsiTheme="minorEastAsia" w:hint="eastAsia"/>
          <w:sz w:val="24"/>
        </w:rPr>
        <w:t>決定後、</w:t>
      </w:r>
      <w:r w:rsidR="00A062FE">
        <w:rPr>
          <w:rFonts w:asciiTheme="minorEastAsia" w:hAnsiTheme="minorEastAsia" w:hint="eastAsia"/>
          <w:sz w:val="24"/>
        </w:rPr>
        <w:t>申請団体に</w:t>
      </w:r>
      <w:r w:rsidR="007851AF" w:rsidRPr="000425AC">
        <w:rPr>
          <w:rFonts w:asciiTheme="minorEastAsia" w:hAnsiTheme="minorEastAsia"/>
          <w:sz w:val="24"/>
        </w:rPr>
        <w:t>通知</w:t>
      </w:r>
      <w:r w:rsidR="00D969CA">
        <w:rPr>
          <w:rFonts w:asciiTheme="minorEastAsia" w:hAnsiTheme="minorEastAsia" w:hint="eastAsia"/>
          <w:sz w:val="24"/>
        </w:rPr>
        <w:t>し</w:t>
      </w:r>
      <w:r w:rsidR="007851AF" w:rsidRPr="000425AC">
        <w:rPr>
          <w:rFonts w:asciiTheme="minorEastAsia" w:hAnsiTheme="minorEastAsia"/>
          <w:sz w:val="24"/>
        </w:rPr>
        <w:t>ます。</w:t>
      </w:r>
    </w:p>
    <w:p w14:paraId="26925ADF" w14:textId="16F868AC" w:rsidR="007851AF" w:rsidRPr="000425AC" w:rsidRDefault="002B0C75" w:rsidP="000425AC">
      <w:pPr>
        <w:rPr>
          <w:rFonts w:asciiTheme="minorEastAsia" w:hAnsiTheme="minorEastAsia"/>
          <w:sz w:val="24"/>
        </w:rPr>
      </w:pPr>
      <w:r w:rsidRPr="000425AC">
        <w:rPr>
          <w:rFonts w:asciiTheme="minorEastAsia" w:hAnsiTheme="minorEastAsia" w:hint="eastAsia"/>
          <w:sz w:val="24"/>
        </w:rPr>
        <w:t>（</w:t>
      </w:r>
      <w:r w:rsidR="00D969CA">
        <w:rPr>
          <w:rFonts w:asciiTheme="minorEastAsia" w:hAnsiTheme="minorEastAsia" w:hint="eastAsia"/>
          <w:sz w:val="24"/>
        </w:rPr>
        <w:t>２</w:t>
      </w:r>
      <w:r w:rsidRPr="000425AC">
        <w:rPr>
          <w:rFonts w:asciiTheme="minorEastAsia" w:hAnsiTheme="minorEastAsia" w:hint="eastAsia"/>
          <w:sz w:val="24"/>
        </w:rPr>
        <w:t>）その他</w:t>
      </w:r>
    </w:p>
    <w:p w14:paraId="57B4D369" w14:textId="77777777" w:rsidR="00A817A6" w:rsidRDefault="002B0C75" w:rsidP="000425AC">
      <w:pPr>
        <w:rPr>
          <w:rFonts w:asciiTheme="minorEastAsia" w:hAnsiTheme="minorEastAsia" w:cs="メイリオ"/>
          <w:kern w:val="0"/>
          <w:sz w:val="24"/>
        </w:rPr>
      </w:pPr>
      <w:r w:rsidRPr="000425AC">
        <w:rPr>
          <w:rFonts w:asciiTheme="minorEastAsia" w:hAnsiTheme="minorEastAsia" w:hint="eastAsia"/>
          <w:sz w:val="24"/>
        </w:rPr>
        <w:t xml:space="preserve">　　　</w:t>
      </w:r>
      <w:r w:rsidR="00CE5E72" w:rsidRPr="000425AC">
        <w:rPr>
          <w:rFonts w:asciiTheme="minorEastAsia" w:hAnsiTheme="minorEastAsia" w:hint="eastAsia"/>
          <w:sz w:val="24"/>
        </w:rPr>
        <w:t>本年度の</w:t>
      </w:r>
      <w:r w:rsidRPr="000425AC">
        <w:rPr>
          <w:rFonts w:asciiTheme="minorEastAsia" w:hAnsiTheme="minorEastAsia"/>
          <w:sz w:val="24"/>
        </w:rPr>
        <w:t>共同募金の実績額</w:t>
      </w:r>
      <w:r w:rsidRPr="000425AC">
        <w:rPr>
          <w:rFonts w:asciiTheme="minorEastAsia" w:hAnsiTheme="minorEastAsia" w:hint="eastAsia"/>
          <w:sz w:val="24"/>
        </w:rPr>
        <w:t>が目標額に達しなかった場合は、</w:t>
      </w:r>
      <w:r w:rsidRPr="000425AC">
        <w:rPr>
          <w:rFonts w:asciiTheme="minorEastAsia" w:hAnsiTheme="minorEastAsia" w:cs="メイリオ" w:hint="eastAsia"/>
          <w:kern w:val="0"/>
          <w:sz w:val="24"/>
        </w:rPr>
        <w:t>助成額を減額して</w:t>
      </w:r>
    </w:p>
    <w:p w14:paraId="4F1F380A" w14:textId="77777777" w:rsidR="002B0C75" w:rsidRDefault="002B0C75" w:rsidP="00A817A6">
      <w:pPr>
        <w:ind w:firstLineChars="200" w:firstLine="462"/>
        <w:rPr>
          <w:rFonts w:asciiTheme="minorEastAsia" w:hAnsiTheme="minorEastAsia" w:cs="メイリオ"/>
          <w:kern w:val="0"/>
          <w:sz w:val="24"/>
        </w:rPr>
      </w:pPr>
      <w:r w:rsidRPr="000425AC">
        <w:rPr>
          <w:rFonts w:asciiTheme="minorEastAsia" w:hAnsiTheme="minorEastAsia" w:cs="メイリオ" w:hint="eastAsia"/>
          <w:kern w:val="0"/>
          <w:sz w:val="24"/>
        </w:rPr>
        <w:t>助成</w:t>
      </w:r>
      <w:r w:rsidR="00CE5E72" w:rsidRPr="000425AC">
        <w:rPr>
          <w:rFonts w:asciiTheme="minorEastAsia" w:hAnsiTheme="minorEastAsia" w:cs="メイリオ" w:hint="eastAsia"/>
          <w:kern w:val="0"/>
          <w:sz w:val="24"/>
        </w:rPr>
        <w:t>を行う</w:t>
      </w:r>
      <w:r w:rsidRPr="000425AC">
        <w:rPr>
          <w:rFonts w:asciiTheme="minorEastAsia" w:hAnsiTheme="minorEastAsia" w:cs="メイリオ" w:hint="eastAsia"/>
          <w:kern w:val="0"/>
          <w:sz w:val="24"/>
        </w:rPr>
        <w:t>場合があります。</w:t>
      </w:r>
    </w:p>
    <w:p w14:paraId="7BB5A9C0" w14:textId="77777777" w:rsidR="000425AC" w:rsidRPr="000425AC" w:rsidRDefault="000425AC" w:rsidP="000425AC">
      <w:pPr>
        <w:rPr>
          <w:rFonts w:asciiTheme="minorEastAsia" w:hAnsiTheme="minorEastAsia"/>
          <w:sz w:val="24"/>
        </w:rPr>
      </w:pPr>
    </w:p>
    <w:p w14:paraId="033E2DF4" w14:textId="77777777" w:rsidR="007851AF" w:rsidRPr="000425AC" w:rsidRDefault="007851AF" w:rsidP="000425AC">
      <w:pPr>
        <w:rPr>
          <w:rFonts w:asciiTheme="majorEastAsia" w:eastAsiaTheme="majorEastAsia" w:hAnsiTheme="majorEastAsia"/>
          <w:b/>
          <w:sz w:val="24"/>
        </w:rPr>
      </w:pPr>
      <w:r w:rsidRPr="000425AC">
        <w:rPr>
          <w:rFonts w:asciiTheme="majorEastAsia" w:eastAsiaTheme="majorEastAsia" w:hAnsiTheme="majorEastAsia"/>
          <w:b/>
          <w:sz w:val="24"/>
        </w:rPr>
        <w:t>７</w:t>
      </w:r>
      <w:r w:rsidR="00AA76F0" w:rsidRPr="000425AC">
        <w:rPr>
          <w:rFonts w:asciiTheme="majorEastAsia" w:eastAsiaTheme="majorEastAsia" w:hAnsiTheme="majorEastAsia" w:hint="eastAsia"/>
          <w:b/>
          <w:sz w:val="24"/>
        </w:rPr>
        <w:t xml:space="preserve">　</w:t>
      </w:r>
      <w:r w:rsidRPr="000425AC">
        <w:rPr>
          <w:rFonts w:asciiTheme="majorEastAsia" w:eastAsiaTheme="majorEastAsia" w:hAnsiTheme="majorEastAsia"/>
          <w:b/>
          <w:sz w:val="24"/>
        </w:rPr>
        <w:t>助成金の交付</w:t>
      </w:r>
    </w:p>
    <w:p w14:paraId="03759F38" w14:textId="28DAEC15" w:rsidR="00081394" w:rsidRPr="000425AC" w:rsidRDefault="007851AF" w:rsidP="00CD0445">
      <w:pPr>
        <w:ind w:firstLineChars="100" w:firstLine="231"/>
        <w:rPr>
          <w:rFonts w:asciiTheme="minorEastAsia" w:hAnsiTheme="minorEastAsia"/>
          <w:sz w:val="24"/>
        </w:rPr>
      </w:pPr>
      <w:r w:rsidRPr="000425AC">
        <w:rPr>
          <w:rFonts w:asciiTheme="minorEastAsia" w:hAnsiTheme="minorEastAsia"/>
          <w:sz w:val="24"/>
        </w:rPr>
        <w:t>助成金は、</w:t>
      </w:r>
      <w:r w:rsidR="00226500">
        <w:rPr>
          <w:rFonts w:asciiTheme="minorEastAsia" w:hAnsiTheme="minorEastAsia" w:hint="eastAsia"/>
          <w:sz w:val="24"/>
        </w:rPr>
        <w:t>助成決定</w:t>
      </w:r>
      <w:r w:rsidR="00081394" w:rsidRPr="000425AC">
        <w:rPr>
          <w:rFonts w:asciiTheme="minorEastAsia" w:hAnsiTheme="minorEastAsia" w:hint="eastAsia"/>
          <w:sz w:val="24"/>
        </w:rPr>
        <w:t>後</w:t>
      </w:r>
      <w:r w:rsidR="00226500">
        <w:rPr>
          <w:rFonts w:asciiTheme="minorEastAsia" w:hAnsiTheme="minorEastAsia" w:hint="eastAsia"/>
          <w:sz w:val="24"/>
        </w:rPr>
        <w:t>に</w:t>
      </w:r>
      <w:r w:rsidR="00A062FE">
        <w:rPr>
          <w:rFonts w:asciiTheme="minorEastAsia" w:hAnsiTheme="minorEastAsia" w:hint="eastAsia"/>
          <w:sz w:val="24"/>
        </w:rPr>
        <w:t>決定団体より</w:t>
      </w:r>
      <w:r w:rsidR="00226500">
        <w:rPr>
          <w:rFonts w:asciiTheme="minorEastAsia" w:hAnsiTheme="minorEastAsia" w:hint="eastAsia"/>
          <w:sz w:val="24"/>
        </w:rPr>
        <w:t>交付</w:t>
      </w:r>
      <w:r w:rsidR="00FB23A4">
        <w:rPr>
          <w:rFonts w:asciiTheme="minorEastAsia" w:hAnsiTheme="minorEastAsia" w:hint="eastAsia"/>
          <w:sz w:val="24"/>
        </w:rPr>
        <w:t>請求書を提出いただき、令和</w:t>
      </w:r>
      <w:r w:rsidR="006407C2">
        <w:rPr>
          <w:rFonts w:asciiTheme="minorEastAsia" w:hAnsiTheme="minorEastAsia" w:hint="eastAsia"/>
          <w:sz w:val="24"/>
        </w:rPr>
        <w:t>９</w:t>
      </w:r>
      <w:r w:rsidR="00FB23A4">
        <w:rPr>
          <w:rFonts w:asciiTheme="minorEastAsia" w:hAnsiTheme="minorEastAsia" w:hint="eastAsia"/>
          <w:sz w:val="24"/>
        </w:rPr>
        <w:t>年7月頃に</w:t>
      </w:r>
      <w:r w:rsidR="00226500">
        <w:rPr>
          <w:rFonts w:asciiTheme="minorEastAsia" w:hAnsiTheme="minorEastAsia" w:hint="eastAsia"/>
          <w:sz w:val="24"/>
        </w:rPr>
        <w:t>交付いたします</w:t>
      </w:r>
      <w:r w:rsidR="00081394" w:rsidRPr="000425AC">
        <w:rPr>
          <w:rFonts w:asciiTheme="minorEastAsia" w:hAnsiTheme="minorEastAsia"/>
          <w:sz w:val="24"/>
        </w:rPr>
        <w:t>。</w:t>
      </w:r>
    </w:p>
    <w:p w14:paraId="5269D5F3" w14:textId="77777777" w:rsidR="002B0C75" w:rsidRPr="000425AC" w:rsidRDefault="002B0C75" w:rsidP="000425AC">
      <w:pPr>
        <w:widowControl/>
        <w:spacing w:before="100" w:beforeAutospacing="1" w:after="100" w:afterAutospacing="1"/>
        <w:contextualSpacing/>
        <w:jc w:val="left"/>
        <w:textAlignment w:val="center"/>
        <w:outlineLvl w:val="4"/>
        <w:rPr>
          <w:rFonts w:asciiTheme="minorEastAsia" w:hAnsiTheme="minorEastAsia" w:cs="メイリオ"/>
          <w:color w:val="FF0000"/>
          <w:kern w:val="0"/>
          <w:sz w:val="24"/>
        </w:rPr>
      </w:pPr>
    </w:p>
    <w:p w14:paraId="4141BB5C" w14:textId="77777777" w:rsidR="007851AF" w:rsidRPr="000425AC" w:rsidRDefault="007851AF" w:rsidP="000425AC">
      <w:pPr>
        <w:rPr>
          <w:rFonts w:asciiTheme="majorEastAsia" w:eastAsiaTheme="majorEastAsia" w:hAnsiTheme="majorEastAsia"/>
          <w:b/>
          <w:sz w:val="24"/>
        </w:rPr>
      </w:pPr>
      <w:r w:rsidRPr="000425AC">
        <w:rPr>
          <w:rFonts w:asciiTheme="majorEastAsia" w:eastAsiaTheme="majorEastAsia" w:hAnsiTheme="majorEastAsia"/>
          <w:b/>
          <w:sz w:val="24"/>
        </w:rPr>
        <w:t>８</w:t>
      </w:r>
      <w:r w:rsidR="00AA76F0" w:rsidRPr="000425AC">
        <w:rPr>
          <w:rFonts w:asciiTheme="majorEastAsia" w:eastAsiaTheme="majorEastAsia" w:hAnsiTheme="majorEastAsia" w:hint="eastAsia"/>
          <w:b/>
          <w:sz w:val="24"/>
        </w:rPr>
        <w:t xml:space="preserve">　</w:t>
      </w:r>
      <w:r w:rsidRPr="000425AC">
        <w:rPr>
          <w:rFonts w:asciiTheme="majorEastAsia" w:eastAsiaTheme="majorEastAsia" w:hAnsiTheme="majorEastAsia"/>
          <w:b/>
          <w:sz w:val="24"/>
        </w:rPr>
        <w:t>赤い羽根共同募金のＰＲ</w:t>
      </w:r>
    </w:p>
    <w:p w14:paraId="11BD9F27" w14:textId="77777777" w:rsidR="007851AF" w:rsidRPr="006407C2" w:rsidRDefault="0019715A" w:rsidP="000425AC">
      <w:pPr>
        <w:ind w:firstLineChars="100" w:firstLine="231"/>
        <w:rPr>
          <w:rFonts w:asciiTheme="minorEastAsia" w:hAnsiTheme="minorEastAsia"/>
          <w:sz w:val="24"/>
          <w:u w:val="single"/>
        </w:rPr>
      </w:pPr>
      <w:r w:rsidRPr="006407C2">
        <w:rPr>
          <w:rFonts w:asciiTheme="minorEastAsia" w:hAnsiTheme="minorEastAsia"/>
          <w:sz w:val="24"/>
          <w:u w:val="single"/>
        </w:rPr>
        <w:t>助成金により実施した事業については</w:t>
      </w:r>
      <w:r w:rsidRPr="006407C2">
        <w:rPr>
          <w:rFonts w:asciiTheme="minorEastAsia" w:hAnsiTheme="minorEastAsia" w:hint="eastAsia"/>
          <w:sz w:val="24"/>
          <w:u w:val="single"/>
        </w:rPr>
        <w:t>、</w:t>
      </w:r>
      <w:r w:rsidR="007851AF" w:rsidRPr="006407C2">
        <w:rPr>
          <w:rFonts w:asciiTheme="minorEastAsia" w:hAnsiTheme="minorEastAsia"/>
          <w:sz w:val="24"/>
          <w:u w:val="single"/>
        </w:rPr>
        <w:t>「赤い羽根シール」等の標示を行うなど当該事業が赤い羽根による助成を受けたことが</w:t>
      </w:r>
      <w:r w:rsidRPr="006407C2">
        <w:rPr>
          <w:rFonts w:asciiTheme="minorEastAsia" w:hAnsiTheme="minorEastAsia" w:hint="eastAsia"/>
          <w:sz w:val="24"/>
          <w:u w:val="single"/>
        </w:rPr>
        <w:t>市民</w:t>
      </w:r>
      <w:r w:rsidR="007851AF" w:rsidRPr="006407C2">
        <w:rPr>
          <w:rFonts w:asciiTheme="minorEastAsia" w:hAnsiTheme="minorEastAsia"/>
          <w:sz w:val="24"/>
          <w:u w:val="single"/>
        </w:rPr>
        <w:t>に伝わるようにしてください。</w:t>
      </w:r>
    </w:p>
    <w:p w14:paraId="328F4FC5" w14:textId="77777777" w:rsidR="002B0C75" w:rsidRPr="000425AC" w:rsidRDefault="002B0C75" w:rsidP="000425AC">
      <w:pPr>
        <w:widowControl/>
        <w:spacing w:before="100" w:beforeAutospacing="1" w:after="100" w:afterAutospacing="1"/>
        <w:contextualSpacing/>
        <w:jc w:val="left"/>
        <w:textAlignment w:val="center"/>
        <w:outlineLvl w:val="4"/>
        <w:rPr>
          <w:rFonts w:asciiTheme="minorEastAsia" w:hAnsiTheme="minorEastAsia" w:cs="メイリオ"/>
          <w:color w:val="FF0000"/>
          <w:kern w:val="0"/>
          <w:sz w:val="24"/>
        </w:rPr>
      </w:pPr>
    </w:p>
    <w:p w14:paraId="3EF3FFAC" w14:textId="77777777" w:rsidR="00CD0445" w:rsidRDefault="002B0C75" w:rsidP="00CD0445">
      <w:pPr>
        <w:widowControl/>
        <w:spacing w:before="100" w:beforeAutospacing="1" w:after="100" w:afterAutospacing="1" w:line="0" w:lineRule="atLeast"/>
        <w:contextualSpacing/>
        <w:jc w:val="left"/>
        <w:textAlignment w:val="center"/>
        <w:outlineLvl w:val="4"/>
        <w:rPr>
          <w:rFonts w:asciiTheme="majorEastAsia" w:eastAsiaTheme="majorEastAsia" w:hAnsiTheme="majorEastAsia" w:cs="メイリオ"/>
          <w:b/>
          <w:kern w:val="0"/>
          <w:sz w:val="24"/>
        </w:rPr>
      </w:pPr>
      <w:r w:rsidRPr="000425AC">
        <w:rPr>
          <w:rFonts w:asciiTheme="majorEastAsia" w:eastAsiaTheme="majorEastAsia" w:hAnsiTheme="majorEastAsia" w:cs="メイリオ" w:hint="eastAsia"/>
          <w:b/>
          <w:kern w:val="0"/>
          <w:sz w:val="24"/>
        </w:rPr>
        <w:t>９　事業報告書等の提出</w:t>
      </w:r>
    </w:p>
    <w:p w14:paraId="31A451C9" w14:textId="77777777" w:rsidR="00CD0445" w:rsidRDefault="00CD0445" w:rsidP="00CD0445">
      <w:pPr>
        <w:widowControl/>
        <w:spacing w:before="100" w:beforeAutospacing="1" w:after="100" w:afterAutospacing="1" w:line="0" w:lineRule="atLeast"/>
        <w:ind w:left="462" w:rightChars="-43" w:right="-86" w:hangingChars="200" w:hanging="462"/>
        <w:contextualSpacing/>
        <w:jc w:val="left"/>
        <w:textAlignment w:val="center"/>
        <w:outlineLvl w:val="4"/>
        <w:rPr>
          <w:rFonts w:asciiTheme="minorEastAsia" w:hAnsiTheme="minorEastAsia" w:cs="メイリオ"/>
          <w:kern w:val="0"/>
          <w:sz w:val="24"/>
        </w:rPr>
      </w:pPr>
      <w:r>
        <w:rPr>
          <w:rFonts w:asciiTheme="minorEastAsia" w:hAnsiTheme="minorEastAsia" w:cs="メイリオ" w:hint="eastAsia"/>
          <w:kern w:val="0"/>
          <w:sz w:val="24"/>
        </w:rPr>
        <w:t>（１）</w:t>
      </w:r>
      <w:r w:rsidR="002B0C75" w:rsidRPr="00CD0445">
        <w:rPr>
          <w:rFonts w:asciiTheme="minorEastAsia" w:hAnsiTheme="minorEastAsia" w:cs="メイリオ" w:hint="eastAsia"/>
          <w:kern w:val="0"/>
          <w:sz w:val="24"/>
        </w:rPr>
        <w:t>事業の終了後</w:t>
      </w:r>
      <w:r w:rsidR="00081394" w:rsidRPr="00CD0445">
        <w:rPr>
          <w:rFonts w:asciiTheme="minorEastAsia" w:hAnsiTheme="minorEastAsia" w:cs="メイリオ" w:hint="eastAsia"/>
          <w:kern w:val="0"/>
          <w:sz w:val="24"/>
        </w:rPr>
        <w:t>、収支報告および事業</w:t>
      </w:r>
      <w:r w:rsidR="005E68B2" w:rsidRPr="00CD0445">
        <w:rPr>
          <w:rFonts w:asciiTheme="minorEastAsia" w:hAnsiTheme="minorEastAsia"/>
          <w:sz w:val="24"/>
        </w:rPr>
        <w:t>完了報告書</w:t>
      </w:r>
      <w:r w:rsidRPr="00CD0445">
        <w:rPr>
          <w:rFonts w:asciiTheme="minorEastAsia" w:hAnsiTheme="minorEastAsia" w:hint="eastAsia"/>
          <w:sz w:val="24"/>
        </w:rPr>
        <w:t>、領収書、</w:t>
      </w:r>
      <w:r w:rsidRPr="00CD0445">
        <w:rPr>
          <w:rFonts w:asciiTheme="minorEastAsia" w:hAnsiTheme="minorEastAsia" w:cs="メイリオ" w:hint="eastAsia"/>
          <w:kern w:val="0"/>
          <w:sz w:val="24"/>
        </w:rPr>
        <w:t>事業内容分かる</w:t>
      </w:r>
      <w:r w:rsidR="00081394" w:rsidRPr="00CD0445">
        <w:rPr>
          <w:rFonts w:asciiTheme="minorEastAsia" w:hAnsiTheme="minorEastAsia" w:cs="メイリオ" w:hint="eastAsia"/>
          <w:kern w:val="0"/>
          <w:sz w:val="24"/>
        </w:rPr>
        <w:t>写真等</w:t>
      </w:r>
      <w:r>
        <w:rPr>
          <w:rFonts w:asciiTheme="minorEastAsia" w:hAnsiTheme="minorEastAsia" w:cs="メイリオ" w:hint="eastAsia"/>
          <w:kern w:val="0"/>
          <w:sz w:val="24"/>
        </w:rPr>
        <w:t>の</w:t>
      </w:r>
      <w:r w:rsidR="00081394" w:rsidRPr="00CD0445">
        <w:rPr>
          <w:rFonts w:asciiTheme="minorEastAsia" w:hAnsiTheme="minorEastAsia" w:cs="メイリオ" w:hint="eastAsia"/>
          <w:kern w:val="0"/>
          <w:sz w:val="24"/>
        </w:rPr>
        <w:t>添付</w:t>
      </w:r>
      <w:r w:rsidR="00081394" w:rsidRPr="00CD0445">
        <w:rPr>
          <w:rFonts w:asciiTheme="minorEastAsia" w:hAnsiTheme="minorEastAsia"/>
          <w:sz w:val="24"/>
        </w:rPr>
        <w:t>、ありがとうメッセージ</w:t>
      </w:r>
      <w:r w:rsidR="002B0C75" w:rsidRPr="00CD0445">
        <w:rPr>
          <w:rFonts w:asciiTheme="minorEastAsia" w:hAnsiTheme="minorEastAsia" w:cs="メイリオ" w:hint="eastAsia"/>
          <w:kern w:val="0"/>
          <w:sz w:val="24"/>
        </w:rPr>
        <w:t>を提出していただきます。</w:t>
      </w:r>
    </w:p>
    <w:p w14:paraId="07E25FDE" w14:textId="77777777" w:rsidR="00CD0445" w:rsidRDefault="002B0C75" w:rsidP="00CD0445">
      <w:pPr>
        <w:widowControl/>
        <w:spacing w:before="100" w:beforeAutospacing="1" w:after="100" w:afterAutospacing="1" w:line="0" w:lineRule="atLeast"/>
        <w:ind w:left="462" w:hangingChars="200" w:hanging="462"/>
        <w:contextualSpacing/>
        <w:jc w:val="left"/>
        <w:textAlignment w:val="center"/>
        <w:outlineLvl w:val="4"/>
        <w:rPr>
          <w:rFonts w:asciiTheme="minorEastAsia" w:hAnsiTheme="minorEastAsia" w:cs="メイリオ"/>
          <w:kern w:val="0"/>
          <w:sz w:val="24"/>
        </w:rPr>
      </w:pPr>
      <w:r w:rsidRPr="000425AC">
        <w:rPr>
          <w:rFonts w:asciiTheme="minorEastAsia" w:hAnsiTheme="minorEastAsia" w:cs="メイリオ" w:hint="eastAsia"/>
          <w:kern w:val="0"/>
          <w:sz w:val="24"/>
        </w:rPr>
        <w:t>（２）助成決定事業に関して、実施中の活動や事業の案内（チラシ等）について情報提供していただく場合があります。</w:t>
      </w:r>
    </w:p>
    <w:p w14:paraId="128484F1" w14:textId="77777777" w:rsidR="002B0C75" w:rsidRPr="006407C2" w:rsidRDefault="002B0C75" w:rsidP="00CD0445">
      <w:pPr>
        <w:widowControl/>
        <w:spacing w:before="100" w:beforeAutospacing="1" w:after="100" w:afterAutospacing="1" w:line="0" w:lineRule="atLeast"/>
        <w:ind w:left="462" w:hangingChars="200" w:hanging="462"/>
        <w:contextualSpacing/>
        <w:jc w:val="left"/>
        <w:textAlignment w:val="center"/>
        <w:outlineLvl w:val="4"/>
        <w:rPr>
          <w:rFonts w:asciiTheme="minorEastAsia" w:hAnsiTheme="minorEastAsia" w:cs="メイリオ"/>
          <w:kern w:val="0"/>
          <w:sz w:val="24"/>
          <w:u w:val="single"/>
        </w:rPr>
      </w:pPr>
      <w:r w:rsidRPr="000425AC">
        <w:rPr>
          <w:rFonts w:asciiTheme="minorEastAsia" w:hAnsiTheme="minorEastAsia" w:cs="メイリオ" w:hint="eastAsia"/>
          <w:kern w:val="0"/>
          <w:sz w:val="24"/>
        </w:rPr>
        <w:t>（３）</w:t>
      </w:r>
      <w:r w:rsidR="00B42D15" w:rsidRPr="000425AC">
        <w:rPr>
          <w:rFonts w:asciiTheme="minorEastAsia" w:hAnsiTheme="minorEastAsia" w:cs="メイリオ" w:hint="eastAsia"/>
          <w:kern w:val="0"/>
          <w:sz w:val="24"/>
        </w:rPr>
        <w:t>その他、</w:t>
      </w:r>
      <w:r w:rsidRPr="000425AC">
        <w:rPr>
          <w:rFonts w:asciiTheme="minorEastAsia" w:hAnsiTheme="minorEastAsia" w:cs="メイリオ" w:hint="eastAsia"/>
          <w:kern w:val="0"/>
          <w:sz w:val="24"/>
        </w:rPr>
        <w:t>必要に応じて中間報告や追加資料の提出を依頼する場合</w:t>
      </w:r>
      <w:r w:rsidR="00CD0445">
        <w:rPr>
          <w:rFonts w:asciiTheme="minorEastAsia" w:hAnsiTheme="minorEastAsia" w:cs="メイリオ" w:hint="eastAsia"/>
          <w:kern w:val="0"/>
          <w:sz w:val="24"/>
        </w:rPr>
        <w:t>も</w:t>
      </w:r>
      <w:r w:rsidRPr="000425AC">
        <w:rPr>
          <w:rFonts w:asciiTheme="minorEastAsia" w:hAnsiTheme="minorEastAsia" w:cs="メイリオ" w:hint="eastAsia"/>
          <w:kern w:val="0"/>
          <w:sz w:val="24"/>
        </w:rPr>
        <w:t>あります。これは本事業の趣旨と成果をより多くの方々にご理解いただくため、</w:t>
      </w:r>
      <w:r w:rsidRPr="006407C2">
        <w:rPr>
          <w:rFonts w:asciiTheme="minorEastAsia" w:hAnsiTheme="minorEastAsia" w:cs="メイリオ" w:hint="eastAsia"/>
          <w:kern w:val="0"/>
          <w:sz w:val="24"/>
          <w:u w:val="single"/>
        </w:rPr>
        <w:t>提供いただいた資料・写真・報告内容等を公開させていただく趣旨ですので、あらかじめご了承ください。</w:t>
      </w:r>
    </w:p>
    <w:p w14:paraId="00ECDB5C" w14:textId="77777777" w:rsidR="006600ED" w:rsidRPr="000425AC" w:rsidRDefault="006600ED" w:rsidP="000425AC">
      <w:pPr>
        <w:rPr>
          <w:rFonts w:asciiTheme="minorEastAsia" w:hAnsiTheme="minorEastAsia"/>
          <w:sz w:val="24"/>
        </w:rPr>
      </w:pPr>
    </w:p>
    <w:p w14:paraId="19A808AE" w14:textId="77777777" w:rsidR="007851AF" w:rsidRPr="000425AC" w:rsidRDefault="002B0C75" w:rsidP="000425AC">
      <w:pPr>
        <w:rPr>
          <w:rFonts w:asciiTheme="majorEastAsia" w:eastAsiaTheme="majorEastAsia" w:hAnsiTheme="majorEastAsia"/>
          <w:b/>
          <w:sz w:val="24"/>
        </w:rPr>
      </w:pPr>
      <w:r w:rsidRPr="000425AC">
        <w:rPr>
          <w:rFonts w:asciiTheme="majorEastAsia" w:eastAsiaTheme="majorEastAsia" w:hAnsiTheme="majorEastAsia" w:hint="eastAsia"/>
          <w:b/>
          <w:sz w:val="24"/>
        </w:rPr>
        <w:t>10</w:t>
      </w:r>
      <w:r w:rsidR="00AA76F0" w:rsidRPr="000425AC">
        <w:rPr>
          <w:rFonts w:asciiTheme="majorEastAsia" w:eastAsiaTheme="majorEastAsia" w:hAnsiTheme="majorEastAsia" w:hint="eastAsia"/>
          <w:b/>
          <w:sz w:val="24"/>
        </w:rPr>
        <w:t xml:space="preserve">　</w:t>
      </w:r>
      <w:r w:rsidR="0019715A" w:rsidRPr="000425AC">
        <w:rPr>
          <w:rFonts w:asciiTheme="majorEastAsia" w:eastAsiaTheme="majorEastAsia" w:hAnsiTheme="majorEastAsia"/>
          <w:b/>
          <w:sz w:val="24"/>
        </w:rPr>
        <w:t>被助成</w:t>
      </w:r>
      <w:r w:rsidR="007851AF" w:rsidRPr="000425AC">
        <w:rPr>
          <w:rFonts w:asciiTheme="majorEastAsia" w:eastAsiaTheme="majorEastAsia" w:hAnsiTheme="majorEastAsia"/>
          <w:b/>
          <w:sz w:val="24"/>
        </w:rPr>
        <w:t>団体への監査</w:t>
      </w:r>
    </w:p>
    <w:p w14:paraId="5E61ADCA" w14:textId="77777777" w:rsidR="007851AF" w:rsidRPr="000425AC" w:rsidRDefault="00B42D15" w:rsidP="000425AC">
      <w:pPr>
        <w:ind w:firstLineChars="100" w:firstLine="231"/>
        <w:rPr>
          <w:rFonts w:asciiTheme="minorEastAsia" w:hAnsiTheme="minorEastAsia"/>
          <w:sz w:val="24"/>
        </w:rPr>
      </w:pPr>
      <w:r w:rsidRPr="000425AC">
        <w:rPr>
          <w:rFonts w:asciiTheme="minorEastAsia" w:hAnsiTheme="minorEastAsia"/>
          <w:sz w:val="24"/>
        </w:rPr>
        <w:t>委員会は、助成金により実施した事業に関して</w:t>
      </w:r>
      <w:r w:rsidR="007851AF" w:rsidRPr="000425AC">
        <w:rPr>
          <w:rFonts w:asciiTheme="minorEastAsia" w:hAnsiTheme="minorEastAsia"/>
          <w:sz w:val="24"/>
        </w:rPr>
        <w:t>必要に応じて監査を行</w:t>
      </w:r>
      <w:r w:rsidRPr="000425AC">
        <w:rPr>
          <w:rFonts w:asciiTheme="minorEastAsia" w:hAnsiTheme="minorEastAsia" w:hint="eastAsia"/>
          <w:sz w:val="24"/>
        </w:rPr>
        <w:t>う場合があり</w:t>
      </w:r>
      <w:r w:rsidR="007851AF" w:rsidRPr="000425AC">
        <w:rPr>
          <w:rFonts w:asciiTheme="minorEastAsia" w:hAnsiTheme="minorEastAsia"/>
          <w:sz w:val="24"/>
        </w:rPr>
        <w:t>ます。</w:t>
      </w:r>
    </w:p>
    <w:p w14:paraId="6454F4A9" w14:textId="77777777" w:rsidR="007851AF" w:rsidRPr="000425AC" w:rsidRDefault="007851AF" w:rsidP="000425AC">
      <w:pPr>
        <w:rPr>
          <w:rFonts w:asciiTheme="minorEastAsia" w:hAnsiTheme="minorEastAsia"/>
          <w:sz w:val="24"/>
        </w:rPr>
      </w:pPr>
    </w:p>
    <w:p w14:paraId="2A3AEA7C" w14:textId="77777777" w:rsidR="007851AF" w:rsidRPr="000425AC" w:rsidRDefault="002B0C75" w:rsidP="000425AC">
      <w:pPr>
        <w:rPr>
          <w:rFonts w:asciiTheme="majorEastAsia" w:eastAsiaTheme="majorEastAsia" w:hAnsiTheme="majorEastAsia"/>
          <w:b/>
          <w:sz w:val="24"/>
        </w:rPr>
      </w:pPr>
      <w:r w:rsidRPr="000425AC">
        <w:rPr>
          <w:rFonts w:asciiTheme="majorEastAsia" w:eastAsiaTheme="majorEastAsia" w:hAnsiTheme="majorEastAsia"/>
          <w:b/>
          <w:sz w:val="24"/>
        </w:rPr>
        <w:t>1</w:t>
      </w:r>
      <w:r w:rsidRPr="000425AC">
        <w:rPr>
          <w:rFonts w:asciiTheme="majorEastAsia" w:eastAsiaTheme="majorEastAsia" w:hAnsiTheme="majorEastAsia" w:hint="eastAsia"/>
          <w:b/>
          <w:sz w:val="24"/>
        </w:rPr>
        <w:t>1</w:t>
      </w:r>
      <w:r w:rsidR="00AA76F0" w:rsidRPr="000425AC">
        <w:rPr>
          <w:rFonts w:asciiTheme="majorEastAsia" w:eastAsiaTheme="majorEastAsia" w:hAnsiTheme="majorEastAsia" w:hint="eastAsia"/>
          <w:b/>
          <w:sz w:val="24"/>
        </w:rPr>
        <w:t xml:space="preserve">　</w:t>
      </w:r>
      <w:r w:rsidR="007851AF" w:rsidRPr="000425AC">
        <w:rPr>
          <w:rFonts w:asciiTheme="majorEastAsia" w:eastAsiaTheme="majorEastAsia" w:hAnsiTheme="majorEastAsia"/>
          <w:b/>
          <w:sz w:val="24"/>
        </w:rPr>
        <w:t>助成金の取消又は返還等</w:t>
      </w:r>
    </w:p>
    <w:p w14:paraId="314270E3" w14:textId="77777777" w:rsidR="007851AF" w:rsidRPr="000425AC" w:rsidRDefault="007851AF" w:rsidP="000425AC">
      <w:pPr>
        <w:ind w:firstLineChars="100" w:firstLine="231"/>
        <w:rPr>
          <w:rFonts w:asciiTheme="minorEastAsia" w:hAnsiTheme="minorEastAsia"/>
          <w:sz w:val="24"/>
        </w:rPr>
      </w:pPr>
      <w:r w:rsidRPr="000425AC">
        <w:rPr>
          <w:rFonts w:asciiTheme="minorEastAsia" w:hAnsiTheme="minorEastAsia"/>
          <w:sz w:val="24"/>
        </w:rPr>
        <w:t>次のいずれかに該当した場合は、助成を取消し、助成金の一部又は全部を返還していただきます。</w:t>
      </w:r>
    </w:p>
    <w:p w14:paraId="5CF18623" w14:textId="77777777" w:rsidR="007851AF" w:rsidRPr="000425AC" w:rsidRDefault="007851AF" w:rsidP="000425AC">
      <w:pPr>
        <w:rPr>
          <w:rFonts w:asciiTheme="minorEastAsia" w:hAnsiTheme="minorEastAsia"/>
          <w:sz w:val="24"/>
        </w:rPr>
      </w:pPr>
      <w:r w:rsidRPr="000425AC">
        <w:rPr>
          <w:rFonts w:asciiTheme="minorEastAsia" w:hAnsiTheme="minorEastAsia"/>
          <w:sz w:val="24"/>
        </w:rPr>
        <w:t>（１）申請書、完了報告書、添付資料等に虚偽の記載がある場合</w:t>
      </w:r>
    </w:p>
    <w:p w14:paraId="38B3C61B" w14:textId="77777777" w:rsidR="007851AF" w:rsidRPr="000425AC" w:rsidRDefault="007851AF" w:rsidP="000425AC">
      <w:pPr>
        <w:rPr>
          <w:rFonts w:asciiTheme="minorEastAsia" w:hAnsiTheme="minorEastAsia"/>
          <w:sz w:val="24"/>
        </w:rPr>
      </w:pPr>
      <w:r w:rsidRPr="000425AC">
        <w:rPr>
          <w:rFonts w:asciiTheme="minorEastAsia" w:hAnsiTheme="minorEastAsia"/>
          <w:sz w:val="24"/>
        </w:rPr>
        <w:t>（２）助成決定以前に</w:t>
      </w:r>
      <w:r w:rsidR="0019715A" w:rsidRPr="000425AC">
        <w:rPr>
          <w:rFonts w:asciiTheme="minorEastAsia" w:hAnsiTheme="minorEastAsia" w:hint="eastAsia"/>
          <w:sz w:val="24"/>
        </w:rPr>
        <w:t>、</w:t>
      </w:r>
      <w:r w:rsidRPr="000425AC">
        <w:rPr>
          <w:rFonts w:asciiTheme="minorEastAsia" w:hAnsiTheme="minorEastAsia"/>
          <w:sz w:val="24"/>
        </w:rPr>
        <w:t xml:space="preserve">事業に着手した場合（委員会の承認を得た場合は除く） </w:t>
      </w:r>
    </w:p>
    <w:p w14:paraId="63C3C808" w14:textId="77777777" w:rsidR="007851AF" w:rsidRPr="000425AC" w:rsidRDefault="007851AF" w:rsidP="000425AC">
      <w:pPr>
        <w:rPr>
          <w:rFonts w:asciiTheme="minorEastAsia" w:hAnsiTheme="minorEastAsia"/>
          <w:sz w:val="24"/>
        </w:rPr>
      </w:pPr>
      <w:r w:rsidRPr="000425AC">
        <w:rPr>
          <w:rFonts w:asciiTheme="minorEastAsia" w:hAnsiTheme="minorEastAsia"/>
          <w:sz w:val="24"/>
        </w:rPr>
        <w:t>（３）助成決定を受けた年度内に</w:t>
      </w:r>
      <w:r w:rsidR="0019715A" w:rsidRPr="000425AC">
        <w:rPr>
          <w:rFonts w:asciiTheme="minorEastAsia" w:hAnsiTheme="minorEastAsia" w:hint="eastAsia"/>
          <w:sz w:val="24"/>
        </w:rPr>
        <w:t>、</w:t>
      </w:r>
      <w:r w:rsidRPr="000425AC">
        <w:rPr>
          <w:rFonts w:asciiTheme="minorEastAsia" w:hAnsiTheme="minorEastAsia"/>
          <w:sz w:val="24"/>
        </w:rPr>
        <w:t>事業を実施しなかった場合</w:t>
      </w:r>
    </w:p>
    <w:p w14:paraId="68DDCD05" w14:textId="77777777" w:rsidR="007851AF" w:rsidRPr="000425AC" w:rsidRDefault="007851AF" w:rsidP="000425AC">
      <w:pPr>
        <w:rPr>
          <w:rFonts w:asciiTheme="minorEastAsia" w:hAnsiTheme="minorEastAsia"/>
          <w:sz w:val="24"/>
        </w:rPr>
      </w:pPr>
      <w:r w:rsidRPr="000425AC">
        <w:rPr>
          <w:rFonts w:asciiTheme="minorEastAsia" w:hAnsiTheme="minorEastAsia"/>
          <w:sz w:val="24"/>
        </w:rPr>
        <w:t>（４</w:t>
      </w:r>
      <w:r w:rsidRPr="000425AC">
        <w:rPr>
          <w:rFonts w:asciiTheme="minorEastAsia" w:hAnsiTheme="minorEastAsia" w:hint="eastAsia"/>
          <w:sz w:val="24"/>
        </w:rPr>
        <w:t>）</w:t>
      </w:r>
      <w:r w:rsidRPr="000425AC">
        <w:rPr>
          <w:rFonts w:asciiTheme="minorEastAsia" w:hAnsiTheme="minorEastAsia"/>
          <w:sz w:val="24"/>
        </w:rPr>
        <w:t>助成金の使途が</w:t>
      </w:r>
      <w:r w:rsidR="0019715A" w:rsidRPr="000425AC">
        <w:rPr>
          <w:rFonts w:asciiTheme="minorEastAsia" w:hAnsiTheme="minorEastAsia" w:hint="eastAsia"/>
          <w:sz w:val="24"/>
        </w:rPr>
        <w:t>、</w:t>
      </w:r>
      <w:r w:rsidRPr="000425AC">
        <w:rPr>
          <w:rFonts w:asciiTheme="minorEastAsia" w:hAnsiTheme="minorEastAsia"/>
          <w:sz w:val="24"/>
        </w:rPr>
        <w:t>事業計画と異なる場合（委員会の承認を得た場合は除く）</w:t>
      </w:r>
    </w:p>
    <w:p w14:paraId="200F2B29" w14:textId="09185055" w:rsidR="00AA76F0" w:rsidRPr="000425AC" w:rsidRDefault="00037CBD" w:rsidP="000425AC">
      <w:pPr>
        <w:rPr>
          <w:rFonts w:asciiTheme="minorEastAsia" w:hAnsiTheme="minorEastAsia"/>
          <w:sz w:val="24"/>
        </w:rPr>
      </w:pPr>
      <w:r>
        <w:rPr>
          <w:rFonts w:asciiTheme="minorEastAsia" w:hAnsiTheme="minorEastAsia"/>
          <w:noProof/>
          <w:sz w:val="22"/>
        </w:rPr>
        <mc:AlternateContent>
          <mc:Choice Requires="wps">
            <w:drawing>
              <wp:anchor distT="0" distB="0" distL="114300" distR="114300" simplePos="0" relativeHeight="251658240" behindDoc="0" locked="0" layoutInCell="1" allowOverlap="1" wp14:anchorId="72EEDFDF" wp14:editId="3241BA18">
                <wp:simplePos x="0" y="0"/>
                <wp:positionH relativeFrom="margin">
                  <wp:align>right</wp:align>
                </wp:positionH>
                <wp:positionV relativeFrom="paragraph">
                  <wp:posOffset>154305</wp:posOffset>
                </wp:positionV>
                <wp:extent cx="4639310" cy="1410970"/>
                <wp:effectExtent l="0" t="0" r="27940"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9310" cy="1410970"/>
                        </a:xfrm>
                        <a:prstGeom prst="roundRect">
                          <a:avLst>
                            <a:gd name="adj" fmla="val 16667"/>
                          </a:avLst>
                        </a:prstGeom>
                        <a:solidFill>
                          <a:srgbClr val="FFFFFF"/>
                        </a:solidFill>
                        <a:ln w="25400">
                          <a:solidFill>
                            <a:srgbClr val="000000"/>
                          </a:solidFill>
                          <a:round/>
                          <a:headEnd/>
                          <a:tailEnd/>
                        </a:ln>
                      </wps:spPr>
                      <wps:txbx>
                        <w:txbxContent>
                          <w:p w14:paraId="1EF7A3EC" w14:textId="77777777" w:rsidR="0019715A" w:rsidRPr="002B0C75" w:rsidRDefault="0019715A" w:rsidP="0019715A">
                            <w:pPr>
                              <w:rPr>
                                <w:rFonts w:asciiTheme="majorEastAsia" w:eastAsiaTheme="majorEastAsia" w:hAnsiTheme="majorEastAsia"/>
                                <w:sz w:val="22"/>
                              </w:rPr>
                            </w:pPr>
                            <w:r w:rsidRPr="002B0C75">
                              <w:rPr>
                                <w:rFonts w:asciiTheme="majorEastAsia" w:eastAsiaTheme="majorEastAsia" w:hAnsiTheme="majorEastAsia"/>
                                <w:sz w:val="22"/>
                              </w:rPr>
                              <w:t xml:space="preserve">＜問い合わせ・提出先＞ </w:t>
                            </w:r>
                          </w:p>
                          <w:p w14:paraId="1D58533A" w14:textId="77777777" w:rsidR="0019715A" w:rsidRPr="002B0C75" w:rsidRDefault="0019715A" w:rsidP="000425AC">
                            <w:pPr>
                              <w:ind w:firstLineChars="100" w:firstLine="211"/>
                              <w:rPr>
                                <w:rFonts w:asciiTheme="majorEastAsia" w:eastAsiaTheme="majorEastAsia" w:hAnsiTheme="majorEastAsia"/>
                                <w:sz w:val="22"/>
                              </w:rPr>
                            </w:pPr>
                            <w:r w:rsidRPr="002B0C75">
                              <w:rPr>
                                <w:rFonts w:asciiTheme="majorEastAsia" w:eastAsiaTheme="majorEastAsia" w:hAnsiTheme="majorEastAsia" w:hint="eastAsia"/>
                                <w:sz w:val="22"/>
                              </w:rPr>
                              <w:t>熊本県</w:t>
                            </w:r>
                            <w:r w:rsidRPr="002B0C75">
                              <w:rPr>
                                <w:rFonts w:asciiTheme="majorEastAsia" w:eastAsiaTheme="majorEastAsia" w:hAnsiTheme="majorEastAsia"/>
                                <w:sz w:val="22"/>
                              </w:rPr>
                              <w:t>共同募金会</w:t>
                            </w:r>
                            <w:r w:rsidRPr="002B0C75">
                              <w:rPr>
                                <w:rFonts w:asciiTheme="majorEastAsia" w:eastAsiaTheme="majorEastAsia" w:hAnsiTheme="majorEastAsia" w:hint="eastAsia"/>
                                <w:sz w:val="22"/>
                              </w:rPr>
                              <w:t>菊池</w:t>
                            </w:r>
                            <w:r w:rsidRPr="002B0C75">
                              <w:rPr>
                                <w:rFonts w:asciiTheme="majorEastAsia" w:eastAsiaTheme="majorEastAsia" w:hAnsiTheme="majorEastAsia"/>
                                <w:sz w:val="22"/>
                              </w:rPr>
                              <w:t>市共同募金委員会</w:t>
                            </w:r>
                            <w:r w:rsidRPr="002B0C75">
                              <w:rPr>
                                <w:rFonts w:asciiTheme="majorEastAsia" w:eastAsiaTheme="majorEastAsia" w:hAnsiTheme="majorEastAsia" w:hint="eastAsia"/>
                                <w:sz w:val="22"/>
                              </w:rPr>
                              <w:t>（菊池市社会福祉協議会内）</w:t>
                            </w:r>
                          </w:p>
                          <w:p w14:paraId="607D9E47" w14:textId="472FF38C" w:rsidR="0019715A" w:rsidRPr="002B0C75" w:rsidRDefault="0019715A" w:rsidP="000425AC">
                            <w:pPr>
                              <w:ind w:firstLineChars="200" w:firstLine="422"/>
                              <w:rPr>
                                <w:rFonts w:asciiTheme="majorEastAsia" w:eastAsiaTheme="majorEastAsia" w:hAnsiTheme="majorEastAsia"/>
                                <w:sz w:val="22"/>
                              </w:rPr>
                            </w:pPr>
                            <w:r w:rsidRPr="002B0C75">
                              <w:rPr>
                                <w:rFonts w:asciiTheme="majorEastAsia" w:eastAsiaTheme="majorEastAsia" w:hAnsiTheme="majorEastAsia" w:hint="eastAsia"/>
                                <w:sz w:val="22"/>
                              </w:rPr>
                              <w:t>本　　所：菊池市隈府888番地</w:t>
                            </w:r>
                            <w:r w:rsidR="00460F38">
                              <w:rPr>
                                <w:rFonts w:asciiTheme="majorEastAsia" w:eastAsiaTheme="majorEastAsia" w:hAnsiTheme="majorEastAsia" w:hint="eastAsia"/>
                                <w:sz w:val="22"/>
                              </w:rPr>
                              <w:t>2</w:t>
                            </w:r>
                            <w:r w:rsidRPr="002B0C75">
                              <w:rPr>
                                <w:rFonts w:asciiTheme="majorEastAsia" w:eastAsiaTheme="majorEastAsia" w:hAnsiTheme="majorEastAsia" w:hint="eastAsia"/>
                                <w:sz w:val="22"/>
                              </w:rPr>
                              <w:t xml:space="preserve">　　　</w:t>
                            </w:r>
                            <w:r w:rsidR="006407C2">
                              <w:rPr>
                                <w:rFonts w:asciiTheme="majorEastAsia" w:eastAsiaTheme="majorEastAsia" w:hAnsiTheme="majorEastAsia" w:hint="eastAsia"/>
                                <w:sz w:val="22"/>
                              </w:rPr>
                              <w:t xml:space="preserve">　</w:t>
                            </w:r>
                            <w:r w:rsidRPr="002B0C75">
                              <w:rPr>
                                <w:rFonts w:asciiTheme="majorEastAsia" w:eastAsiaTheme="majorEastAsia" w:hAnsiTheme="majorEastAsia" w:hint="eastAsia"/>
                                <w:sz w:val="22"/>
                              </w:rPr>
                              <w:t>（TEL：</w:t>
                            </w:r>
                            <w:r w:rsidR="006407C2">
                              <w:rPr>
                                <w:rFonts w:asciiTheme="majorEastAsia" w:eastAsiaTheme="majorEastAsia" w:hAnsiTheme="majorEastAsia" w:hint="eastAsia"/>
                                <w:sz w:val="22"/>
                              </w:rPr>
                              <w:t>25-5000</w:t>
                            </w:r>
                            <w:r w:rsidRPr="002B0C75">
                              <w:rPr>
                                <w:rFonts w:asciiTheme="majorEastAsia" w:eastAsiaTheme="majorEastAsia" w:hAnsiTheme="majorEastAsia" w:hint="eastAsia"/>
                                <w:sz w:val="22"/>
                              </w:rPr>
                              <w:t>）</w:t>
                            </w:r>
                          </w:p>
                          <w:p w14:paraId="4E2DEB33" w14:textId="7059BA8D" w:rsidR="0019715A" w:rsidRPr="002B0C75" w:rsidRDefault="0019715A" w:rsidP="0019715A">
                            <w:pPr>
                              <w:rPr>
                                <w:rFonts w:asciiTheme="majorEastAsia" w:eastAsiaTheme="majorEastAsia" w:hAnsiTheme="majorEastAsia"/>
                                <w:sz w:val="22"/>
                              </w:rPr>
                            </w:pPr>
                            <w:r w:rsidRPr="002B0C75">
                              <w:rPr>
                                <w:rFonts w:asciiTheme="majorEastAsia" w:eastAsiaTheme="majorEastAsia" w:hAnsiTheme="majorEastAsia" w:hint="eastAsia"/>
                                <w:sz w:val="22"/>
                              </w:rPr>
                              <w:t xml:space="preserve">　　七城支所：菊池市七城町流川394番地</w:t>
                            </w:r>
                            <w:r w:rsidR="00460F38">
                              <w:rPr>
                                <w:rFonts w:asciiTheme="majorEastAsia" w:eastAsiaTheme="majorEastAsia" w:hAnsiTheme="majorEastAsia" w:hint="eastAsia"/>
                                <w:sz w:val="22"/>
                              </w:rPr>
                              <w:t>1</w:t>
                            </w:r>
                            <w:r w:rsidR="006407C2">
                              <w:rPr>
                                <w:rFonts w:asciiTheme="majorEastAsia" w:eastAsiaTheme="majorEastAsia" w:hAnsiTheme="majorEastAsia" w:hint="eastAsia"/>
                                <w:sz w:val="22"/>
                              </w:rPr>
                              <w:t xml:space="preserve">　</w:t>
                            </w:r>
                            <w:r w:rsidRPr="002B0C75">
                              <w:rPr>
                                <w:rFonts w:asciiTheme="majorEastAsia" w:eastAsiaTheme="majorEastAsia" w:hAnsiTheme="majorEastAsia" w:hint="eastAsia"/>
                                <w:sz w:val="22"/>
                              </w:rPr>
                              <w:t>（TEL：</w:t>
                            </w:r>
                            <w:r w:rsidR="006407C2">
                              <w:rPr>
                                <w:rFonts w:asciiTheme="majorEastAsia" w:eastAsiaTheme="majorEastAsia" w:hAnsiTheme="majorEastAsia" w:hint="eastAsia"/>
                                <w:sz w:val="22"/>
                              </w:rPr>
                              <w:t>25-5010</w:t>
                            </w:r>
                            <w:r w:rsidRPr="002B0C75">
                              <w:rPr>
                                <w:rFonts w:asciiTheme="majorEastAsia" w:eastAsiaTheme="majorEastAsia" w:hAnsiTheme="majorEastAsia" w:hint="eastAsia"/>
                                <w:sz w:val="22"/>
                              </w:rPr>
                              <w:t>）</w:t>
                            </w:r>
                          </w:p>
                          <w:p w14:paraId="52A4E276" w14:textId="6EC2F75D" w:rsidR="0019715A" w:rsidRPr="002B0C75" w:rsidRDefault="0019715A" w:rsidP="0019715A">
                            <w:pPr>
                              <w:rPr>
                                <w:rFonts w:asciiTheme="majorEastAsia" w:eastAsiaTheme="majorEastAsia" w:hAnsiTheme="majorEastAsia"/>
                                <w:sz w:val="22"/>
                              </w:rPr>
                            </w:pPr>
                            <w:r w:rsidRPr="002B0C75">
                              <w:rPr>
                                <w:rFonts w:asciiTheme="majorEastAsia" w:eastAsiaTheme="majorEastAsia" w:hAnsiTheme="majorEastAsia" w:hint="eastAsia"/>
                                <w:sz w:val="22"/>
                              </w:rPr>
                              <w:t xml:space="preserve">　　旭志支所：菊池市旭志伊萩269番地　　</w:t>
                            </w:r>
                            <w:r w:rsidR="006407C2">
                              <w:rPr>
                                <w:rFonts w:asciiTheme="majorEastAsia" w:eastAsiaTheme="majorEastAsia" w:hAnsiTheme="majorEastAsia" w:hint="eastAsia"/>
                                <w:sz w:val="22"/>
                              </w:rPr>
                              <w:t xml:space="preserve">  </w:t>
                            </w:r>
                            <w:r w:rsidRPr="002B0C75">
                              <w:rPr>
                                <w:rFonts w:asciiTheme="majorEastAsia" w:eastAsiaTheme="majorEastAsia" w:hAnsiTheme="majorEastAsia" w:hint="eastAsia"/>
                                <w:sz w:val="22"/>
                              </w:rPr>
                              <w:t>（TEL：</w:t>
                            </w:r>
                            <w:r w:rsidR="006407C2">
                              <w:rPr>
                                <w:rFonts w:asciiTheme="majorEastAsia" w:eastAsiaTheme="majorEastAsia" w:hAnsiTheme="majorEastAsia" w:hint="eastAsia"/>
                                <w:sz w:val="22"/>
                              </w:rPr>
                              <w:t>37-3708</w:t>
                            </w:r>
                            <w:r w:rsidRPr="002B0C75">
                              <w:rPr>
                                <w:rFonts w:asciiTheme="majorEastAsia" w:eastAsiaTheme="majorEastAsia" w:hAnsiTheme="majorEastAsia" w:hint="eastAsia"/>
                                <w:sz w:val="22"/>
                              </w:rPr>
                              <w:t>）</w:t>
                            </w:r>
                          </w:p>
                          <w:p w14:paraId="1A90A807" w14:textId="5EAA85FC" w:rsidR="0019715A" w:rsidRPr="002B0C75" w:rsidRDefault="0019715A">
                            <w:pPr>
                              <w:rPr>
                                <w:rFonts w:asciiTheme="majorEastAsia" w:eastAsiaTheme="majorEastAsia" w:hAnsiTheme="majorEastAsia"/>
                                <w:sz w:val="20"/>
                              </w:rPr>
                            </w:pPr>
                            <w:r w:rsidRPr="002B0C75">
                              <w:rPr>
                                <w:rFonts w:asciiTheme="majorEastAsia" w:eastAsiaTheme="majorEastAsia" w:hAnsiTheme="majorEastAsia" w:hint="eastAsia"/>
                                <w:sz w:val="22"/>
                              </w:rPr>
                              <w:t xml:space="preserve">　　泗水支所：菊池市泗水町吉富2900番地 </w:t>
                            </w:r>
                            <w:r w:rsidR="006407C2">
                              <w:rPr>
                                <w:rFonts w:asciiTheme="majorEastAsia" w:eastAsiaTheme="majorEastAsia" w:hAnsiTheme="majorEastAsia" w:hint="eastAsia"/>
                                <w:sz w:val="22"/>
                              </w:rPr>
                              <w:t xml:space="preserve">　</w:t>
                            </w:r>
                            <w:r w:rsidRPr="002B0C75">
                              <w:rPr>
                                <w:rFonts w:asciiTheme="majorEastAsia" w:eastAsiaTheme="majorEastAsia" w:hAnsiTheme="majorEastAsia" w:hint="eastAsia"/>
                                <w:sz w:val="22"/>
                              </w:rPr>
                              <w:t>（TEL：</w:t>
                            </w:r>
                            <w:r w:rsidR="006407C2">
                              <w:rPr>
                                <w:rFonts w:asciiTheme="majorEastAsia" w:eastAsiaTheme="majorEastAsia" w:hAnsiTheme="majorEastAsia" w:hint="eastAsia"/>
                                <w:sz w:val="22"/>
                              </w:rPr>
                              <w:t>38-5382</w:t>
                            </w:r>
                            <w:r w:rsidRPr="002B0C75">
                              <w:rPr>
                                <w:rFonts w:asciiTheme="majorEastAsia" w:eastAsiaTheme="majorEastAsia" w:hAnsiTheme="majorEastAsia" w:hint="eastAsia"/>
                                <w:sz w:val="22"/>
                              </w:rPr>
                              <w:t>）</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72EEDFDF" id="AutoShape 2" o:spid="_x0000_s1026" style="position:absolute;left:0;text-align:left;margin-left:314.1pt;margin-top:12.15pt;width:365.3pt;height:111.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" strokeweight="2pt">
                <v:textbox style="mso-fit-shape-to-text:t" inset="5.85pt,.7pt,5.85pt,.7pt">
                  <w:txbxContent>
                    <w:p w14:paraId="1EF7A3EC" w14:textId="77777777" w:rsidR="0019715A" w:rsidRPr="002B0C75" w:rsidRDefault="0019715A" w:rsidP="0019715A">
                      <w:pPr>
                        <w:rPr>
                          <w:rFonts w:asciiTheme="majorEastAsia" w:eastAsiaTheme="majorEastAsia" w:hAnsiTheme="majorEastAsia"/>
                          <w:sz w:val="22"/>
                        </w:rPr>
                      </w:pPr>
                      <w:r w:rsidRPr="002B0C75">
                        <w:rPr>
                          <w:rFonts w:asciiTheme="majorEastAsia" w:eastAsiaTheme="majorEastAsia" w:hAnsiTheme="majorEastAsia"/>
                          <w:sz w:val="22"/>
                        </w:rPr>
                        <w:t xml:space="preserve">＜問い合わせ・提出先＞ </w:t>
                      </w:r>
                    </w:p>
                    <w:p w14:paraId="1D58533A" w14:textId="77777777" w:rsidR="0019715A" w:rsidRPr="002B0C75" w:rsidRDefault="0019715A" w:rsidP="000425AC">
                      <w:pPr>
                        <w:ind w:firstLineChars="100" w:firstLine="211"/>
                        <w:rPr>
                          <w:rFonts w:asciiTheme="majorEastAsia" w:eastAsiaTheme="majorEastAsia" w:hAnsiTheme="majorEastAsia"/>
                          <w:sz w:val="22"/>
                        </w:rPr>
                      </w:pPr>
                      <w:r w:rsidRPr="002B0C75">
                        <w:rPr>
                          <w:rFonts w:asciiTheme="majorEastAsia" w:eastAsiaTheme="majorEastAsia" w:hAnsiTheme="majorEastAsia" w:hint="eastAsia"/>
                          <w:sz w:val="22"/>
                        </w:rPr>
                        <w:t>熊本県</w:t>
                      </w:r>
                      <w:r w:rsidRPr="002B0C75">
                        <w:rPr>
                          <w:rFonts w:asciiTheme="majorEastAsia" w:eastAsiaTheme="majorEastAsia" w:hAnsiTheme="majorEastAsia"/>
                          <w:sz w:val="22"/>
                        </w:rPr>
                        <w:t>共同募金会</w:t>
                      </w:r>
                      <w:r w:rsidRPr="002B0C75">
                        <w:rPr>
                          <w:rFonts w:asciiTheme="majorEastAsia" w:eastAsiaTheme="majorEastAsia" w:hAnsiTheme="majorEastAsia" w:hint="eastAsia"/>
                          <w:sz w:val="22"/>
                        </w:rPr>
                        <w:t>菊池</w:t>
                      </w:r>
                      <w:r w:rsidRPr="002B0C75">
                        <w:rPr>
                          <w:rFonts w:asciiTheme="majorEastAsia" w:eastAsiaTheme="majorEastAsia" w:hAnsiTheme="majorEastAsia"/>
                          <w:sz w:val="22"/>
                        </w:rPr>
                        <w:t>市共同募金委員会</w:t>
                      </w:r>
                      <w:r w:rsidRPr="002B0C75">
                        <w:rPr>
                          <w:rFonts w:asciiTheme="majorEastAsia" w:eastAsiaTheme="majorEastAsia" w:hAnsiTheme="majorEastAsia" w:hint="eastAsia"/>
                          <w:sz w:val="22"/>
                        </w:rPr>
                        <w:t>（菊池市社会福祉協議会内）</w:t>
                      </w:r>
                    </w:p>
                    <w:p w14:paraId="607D9E47" w14:textId="472FF38C" w:rsidR="0019715A" w:rsidRPr="002B0C75" w:rsidRDefault="0019715A" w:rsidP="000425AC">
                      <w:pPr>
                        <w:ind w:firstLineChars="200" w:firstLine="422"/>
                        <w:rPr>
                          <w:rFonts w:asciiTheme="majorEastAsia" w:eastAsiaTheme="majorEastAsia" w:hAnsiTheme="majorEastAsia"/>
                          <w:sz w:val="22"/>
                        </w:rPr>
                      </w:pPr>
                      <w:r w:rsidRPr="002B0C75">
                        <w:rPr>
                          <w:rFonts w:asciiTheme="majorEastAsia" w:eastAsiaTheme="majorEastAsia" w:hAnsiTheme="majorEastAsia" w:hint="eastAsia"/>
                          <w:sz w:val="22"/>
                        </w:rPr>
                        <w:t>本　　所：菊池市隈府888番地</w:t>
                      </w:r>
                      <w:r w:rsidR="00460F38">
                        <w:rPr>
                          <w:rFonts w:asciiTheme="majorEastAsia" w:eastAsiaTheme="majorEastAsia" w:hAnsiTheme="majorEastAsia" w:hint="eastAsia"/>
                          <w:sz w:val="22"/>
                        </w:rPr>
                        <w:t>2</w:t>
                      </w:r>
                      <w:r w:rsidRPr="002B0C75">
                        <w:rPr>
                          <w:rFonts w:asciiTheme="majorEastAsia" w:eastAsiaTheme="majorEastAsia" w:hAnsiTheme="majorEastAsia" w:hint="eastAsia"/>
                          <w:sz w:val="22"/>
                        </w:rPr>
                        <w:t xml:space="preserve">　　　</w:t>
                      </w:r>
                      <w:r w:rsidR="006407C2">
                        <w:rPr>
                          <w:rFonts w:asciiTheme="majorEastAsia" w:eastAsiaTheme="majorEastAsia" w:hAnsiTheme="majorEastAsia" w:hint="eastAsia"/>
                          <w:sz w:val="22"/>
                        </w:rPr>
                        <w:t xml:space="preserve">　</w:t>
                      </w:r>
                      <w:r w:rsidRPr="002B0C75">
                        <w:rPr>
                          <w:rFonts w:asciiTheme="majorEastAsia" w:eastAsiaTheme="majorEastAsia" w:hAnsiTheme="majorEastAsia" w:hint="eastAsia"/>
                          <w:sz w:val="22"/>
                        </w:rPr>
                        <w:t>（TEL：</w:t>
                      </w:r>
                      <w:r w:rsidR="006407C2">
                        <w:rPr>
                          <w:rFonts w:asciiTheme="majorEastAsia" w:eastAsiaTheme="majorEastAsia" w:hAnsiTheme="majorEastAsia" w:hint="eastAsia"/>
                          <w:sz w:val="22"/>
                        </w:rPr>
                        <w:t>25-5000</w:t>
                      </w:r>
                      <w:r w:rsidRPr="002B0C75">
                        <w:rPr>
                          <w:rFonts w:asciiTheme="majorEastAsia" w:eastAsiaTheme="majorEastAsia" w:hAnsiTheme="majorEastAsia" w:hint="eastAsia"/>
                          <w:sz w:val="22"/>
                        </w:rPr>
                        <w:t>）</w:t>
                      </w:r>
                    </w:p>
                    <w:p w14:paraId="4E2DEB33" w14:textId="7059BA8D" w:rsidR="0019715A" w:rsidRPr="002B0C75" w:rsidRDefault="0019715A" w:rsidP="0019715A">
                      <w:pPr>
                        <w:rPr>
                          <w:rFonts w:asciiTheme="majorEastAsia" w:eastAsiaTheme="majorEastAsia" w:hAnsiTheme="majorEastAsia"/>
                          <w:sz w:val="22"/>
                        </w:rPr>
                      </w:pPr>
                      <w:r w:rsidRPr="002B0C75">
                        <w:rPr>
                          <w:rFonts w:asciiTheme="majorEastAsia" w:eastAsiaTheme="majorEastAsia" w:hAnsiTheme="majorEastAsia" w:hint="eastAsia"/>
                          <w:sz w:val="22"/>
                        </w:rPr>
                        <w:t xml:space="preserve">　　七城支所：菊池市七城町流川394番地</w:t>
                      </w:r>
                      <w:r w:rsidR="00460F38">
                        <w:rPr>
                          <w:rFonts w:asciiTheme="majorEastAsia" w:eastAsiaTheme="majorEastAsia" w:hAnsiTheme="majorEastAsia" w:hint="eastAsia"/>
                          <w:sz w:val="22"/>
                        </w:rPr>
                        <w:t>1</w:t>
                      </w:r>
                      <w:r w:rsidR="006407C2">
                        <w:rPr>
                          <w:rFonts w:asciiTheme="majorEastAsia" w:eastAsiaTheme="majorEastAsia" w:hAnsiTheme="majorEastAsia" w:hint="eastAsia"/>
                          <w:sz w:val="22"/>
                        </w:rPr>
                        <w:t xml:space="preserve">　</w:t>
                      </w:r>
                      <w:r w:rsidRPr="002B0C75">
                        <w:rPr>
                          <w:rFonts w:asciiTheme="majorEastAsia" w:eastAsiaTheme="majorEastAsia" w:hAnsiTheme="majorEastAsia" w:hint="eastAsia"/>
                          <w:sz w:val="22"/>
                        </w:rPr>
                        <w:t>（TEL：</w:t>
                      </w:r>
                      <w:r w:rsidR="006407C2">
                        <w:rPr>
                          <w:rFonts w:asciiTheme="majorEastAsia" w:eastAsiaTheme="majorEastAsia" w:hAnsiTheme="majorEastAsia" w:hint="eastAsia"/>
                          <w:sz w:val="22"/>
                        </w:rPr>
                        <w:t>25-5010</w:t>
                      </w:r>
                      <w:r w:rsidRPr="002B0C75">
                        <w:rPr>
                          <w:rFonts w:asciiTheme="majorEastAsia" w:eastAsiaTheme="majorEastAsia" w:hAnsiTheme="majorEastAsia" w:hint="eastAsia"/>
                          <w:sz w:val="22"/>
                        </w:rPr>
                        <w:t>）</w:t>
                      </w:r>
                    </w:p>
                    <w:p w14:paraId="52A4E276" w14:textId="6EC2F75D" w:rsidR="0019715A" w:rsidRPr="002B0C75" w:rsidRDefault="0019715A" w:rsidP="0019715A">
                      <w:pPr>
                        <w:rPr>
                          <w:rFonts w:asciiTheme="majorEastAsia" w:eastAsiaTheme="majorEastAsia" w:hAnsiTheme="majorEastAsia"/>
                          <w:sz w:val="22"/>
                        </w:rPr>
                      </w:pPr>
                      <w:r w:rsidRPr="002B0C75">
                        <w:rPr>
                          <w:rFonts w:asciiTheme="majorEastAsia" w:eastAsiaTheme="majorEastAsia" w:hAnsiTheme="majorEastAsia" w:hint="eastAsia"/>
                          <w:sz w:val="22"/>
                        </w:rPr>
                        <w:t xml:space="preserve">　　旭志支所：菊池市旭志伊萩269番地　　</w:t>
                      </w:r>
                      <w:r w:rsidR="006407C2">
                        <w:rPr>
                          <w:rFonts w:asciiTheme="majorEastAsia" w:eastAsiaTheme="majorEastAsia" w:hAnsiTheme="majorEastAsia" w:hint="eastAsia"/>
                          <w:sz w:val="22"/>
                        </w:rPr>
                        <w:t xml:space="preserve">  </w:t>
                      </w:r>
                      <w:r w:rsidRPr="002B0C75">
                        <w:rPr>
                          <w:rFonts w:asciiTheme="majorEastAsia" w:eastAsiaTheme="majorEastAsia" w:hAnsiTheme="majorEastAsia" w:hint="eastAsia"/>
                          <w:sz w:val="22"/>
                        </w:rPr>
                        <w:t>（TEL：</w:t>
                      </w:r>
                      <w:r w:rsidR="006407C2">
                        <w:rPr>
                          <w:rFonts w:asciiTheme="majorEastAsia" w:eastAsiaTheme="majorEastAsia" w:hAnsiTheme="majorEastAsia" w:hint="eastAsia"/>
                          <w:sz w:val="22"/>
                        </w:rPr>
                        <w:t>37-3708</w:t>
                      </w:r>
                      <w:r w:rsidRPr="002B0C75">
                        <w:rPr>
                          <w:rFonts w:asciiTheme="majorEastAsia" w:eastAsiaTheme="majorEastAsia" w:hAnsiTheme="majorEastAsia" w:hint="eastAsia"/>
                          <w:sz w:val="22"/>
                        </w:rPr>
                        <w:t>）</w:t>
                      </w:r>
                    </w:p>
                    <w:p w14:paraId="1A90A807" w14:textId="5EAA85FC" w:rsidR="0019715A" w:rsidRPr="002B0C75" w:rsidRDefault="0019715A">
                      <w:pPr>
                        <w:rPr>
                          <w:rFonts w:asciiTheme="majorEastAsia" w:eastAsiaTheme="majorEastAsia" w:hAnsiTheme="majorEastAsia"/>
                          <w:sz w:val="20"/>
                        </w:rPr>
                      </w:pPr>
                      <w:r w:rsidRPr="002B0C75">
                        <w:rPr>
                          <w:rFonts w:asciiTheme="majorEastAsia" w:eastAsiaTheme="majorEastAsia" w:hAnsiTheme="majorEastAsia" w:hint="eastAsia"/>
                          <w:sz w:val="22"/>
                        </w:rPr>
                        <w:t xml:space="preserve">　　泗水支所：菊池市泗水町吉富2900番地 </w:t>
                      </w:r>
                      <w:r w:rsidR="006407C2">
                        <w:rPr>
                          <w:rFonts w:asciiTheme="majorEastAsia" w:eastAsiaTheme="majorEastAsia" w:hAnsiTheme="majorEastAsia" w:hint="eastAsia"/>
                          <w:sz w:val="22"/>
                        </w:rPr>
                        <w:t xml:space="preserve">　</w:t>
                      </w:r>
                      <w:r w:rsidRPr="002B0C75">
                        <w:rPr>
                          <w:rFonts w:asciiTheme="majorEastAsia" w:eastAsiaTheme="majorEastAsia" w:hAnsiTheme="majorEastAsia" w:hint="eastAsia"/>
                          <w:sz w:val="22"/>
                        </w:rPr>
                        <w:t>（TEL：</w:t>
                      </w:r>
                      <w:r w:rsidR="006407C2">
                        <w:rPr>
                          <w:rFonts w:asciiTheme="majorEastAsia" w:eastAsiaTheme="majorEastAsia" w:hAnsiTheme="majorEastAsia" w:hint="eastAsia"/>
                          <w:sz w:val="22"/>
                        </w:rPr>
                        <w:t>38-5382</w:t>
                      </w:r>
                      <w:r w:rsidRPr="002B0C75">
                        <w:rPr>
                          <w:rFonts w:asciiTheme="majorEastAsia" w:eastAsiaTheme="majorEastAsia" w:hAnsiTheme="majorEastAsia" w:hint="eastAsia"/>
                          <w:sz w:val="22"/>
                        </w:rPr>
                        <w:t>）</w:t>
                      </w:r>
                    </w:p>
                  </w:txbxContent>
                </v:textbox>
                <w10:wrap anchorx="margin"/>
              </v:roundrect>
            </w:pict>
          </mc:Fallback>
        </mc:AlternateContent>
      </w:r>
    </w:p>
    <w:p w14:paraId="00F77E6B" w14:textId="77777777" w:rsidR="002B0C75" w:rsidRPr="000425AC" w:rsidRDefault="002B0C75" w:rsidP="000425AC">
      <w:pPr>
        <w:rPr>
          <w:rFonts w:asciiTheme="minorEastAsia" w:hAnsiTheme="minorEastAsia"/>
          <w:sz w:val="24"/>
        </w:rPr>
      </w:pPr>
    </w:p>
    <w:p w14:paraId="31B97D07" w14:textId="77777777" w:rsidR="002B0C75" w:rsidRPr="002B0C75" w:rsidRDefault="002B0C75" w:rsidP="00AA76F0">
      <w:pPr>
        <w:rPr>
          <w:rFonts w:asciiTheme="minorEastAsia" w:hAnsiTheme="minorEastAsia"/>
          <w:sz w:val="22"/>
        </w:rPr>
      </w:pPr>
    </w:p>
    <w:p w14:paraId="33FE4B30" w14:textId="77777777" w:rsidR="0019715A" w:rsidRPr="002B0C75" w:rsidRDefault="0019715A">
      <w:pPr>
        <w:rPr>
          <w:rFonts w:asciiTheme="minorEastAsia" w:hAnsiTheme="minorEastAsia"/>
          <w:sz w:val="22"/>
        </w:rPr>
      </w:pPr>
    </w:p>
    <w:sectPr w:rsidR="0019715A" w:rsidRPr="002B0C75" w:rsidSect="00C370C1">
      <w:pgSz w:w="11906" w:h="16838" w:code="9"/>
      <w:pgMar w:top="1304" w:right="1531" w:bottom="1304" w:left="1531" w:header="851" w:footer="992" w:gutter="0"/>
      <w:cols w:space="425"/>
      <w:docGrid w:type="linesAndChars" w:linePitch="323"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0DA2F" w14:textId="77777777" w:rsidR="003E0E43" w:rsidRDefault="003E0E43" w:rsidP="002B0C75">
      <w:r>
        <w:separator/>
      </w:r>
    </w:p>
  </w:endnote>
  <w:endnote w:type="continuationSeparator" w:id="0">
    <w:p w14:paraId="4B9E23FC" w14:textId="77777777" w:rsidR="003E0E43" w:rsidRDefault="003E0E43" w:rsidP="002B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5CC7" w14:textId="77777777" w:rsidR="003E0E43" w:rsidRDefault="003E0E43" w:rsidP="002B0C75">
      <w:r>
        <w:separator/>
      </w:r>
    </w:p>
  </w:footnote>
  <w:footnote w:type="continuationSeparator" w:id="0">
    <w:p w14:paraId="142829D8" w14:textId="77777777" w:rsidR="003E0E43" w:rsidRDefault="003E0E43" w:rsidP="002B0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0F9"/>
    <w:multiLevelType w:val="hybridMultilevel"/>
    <w:tmpl w:val="B41044AE"/>
    <w:lvl w:ilvl="0" w:tplc="E578D6EC">
      <w:start w:val="1"/>
      <w:numFmt w:val="decimalFullWidth"/>
      <w:lvlText w:val="（%1）"/>
      <w:lvlJc w:val="left"/>
      <w:pPr>
        <w:ind w:left="720" w:hanging="720"/>
      </w:pPr>
      <w:rPr>
        <w:rFonts w:asciiTheme="majorEastAsia" w:eastAsiaTheme="majorEastAsia" w:hAnsiTheme="majorEastAsia" w:cs="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61E95"/>
    <w:multiLevelType w:val="hybridMultilevel"/>
    <w:tmpl w:val="D0BEA61A"/>
    <w:lvl w:ilvl="0" w:tplc="239EA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2840AD"/>
    <w:multiLevelType w:val="hybridMultilevel"/>
    <w:tmpl w:val="2F1C9BE2"/>
    <w:lvl w:ilvl="0" w:tplc="D8D4EE8C">
      <w:start w:val="1"/>
      <w:numFmt w:val="decimalFullWidth"/>
      <w:lvlText w:val="（%1）"/>
      <w:lvlJc w:val="left"/>
      <w:pPr>
        <w:ind w:left="720" w:hanging="720"/>
      </w:pPr>
      <w:rPr>
        <w:rFonts w:cs="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0733BB"/>
    <w:multiLevelType w:val="hybridMultilevel"/>
    <w:tmpl w:val="72662DC2"/>
    <w:lvl w:ilvl="0" w:tplc="870EB81C">
      <w:start w:val="1"/>
      <w:numFmt w:val="decimalFullWidth"/>
      <w:lvlText w:val="（%1）"/>
      <w:lvlJc w:val="left"/>
      <w:pPr>
        <w:ind w:left="894" w:hanging="720"/>
      </w:pPr>
      <w:rPr>
        <w:rFonts w:hint="default"/>
      </w:rPr>
    </w:lvl>
    <w:lvl w:ilvl="1" w:tplc="04090017" w:tentative="1">
      <w:start w:val="1"/>
      <w:numFmt w:val="aiueoFullWidth"/>
      <w:lvlText w:val="(%2)"/>
      <w:lvlJc w:val="left"/>
      <w:pPr>
        <w:ind w:left="927" w:hanging="420"/>
      </w:pPr>
    </w:lvl>
    <w:lvl w:ilvl="2" w:tplc="04090011" w:tentative="1">
      <w:start w:val="1"/>
      <w:numFmt w:val="decimalEnclosedCircle"/>
      <w:lvlText w:val="%3"/>
      <w:lvlJc w:val="left"/>
      <w:pPr>
        <w:ind w:left="1347" w:hanging="420"/>
      </w:pPr>
    </w:lvl>
    <w:lvl w:ilvl="3" w:tplc="0409000F" w:tentative="1">
      <w:start w:val="1"/>
      <w:numFmt w:val="decimal"/>
      <w:lvlText w:val="%4."/>
      <w:lvlJc w:val="left"/>
      <w:pPr>
        <w:ind w:left="1767" w:hanging="420"/>
      </w:pPr>
    </w:lvl>
    <w:lvl w:ilvl="4" w:tplc="04090017" w:tentative="1">
      <w:start w:val="1"/>
      <w:numFmt w:val="aiueoFullWidth"/>
      <w:lvlText w:val="(%5)"/>
      <w:lvlJc w:val="left"/>
      <w:pPr>
        <w:ind w:left="2187" w:hanging="420"/>
      </w:pPr>
    </w:lvl>
    <w:lvl w:ilvl="5" w:tplc="04090011" w:tentative="1">
      <w:start w:val="1"/>
      <w:numFmt w:val="decimalEnclosedCircle"/>
      <w:lvlText w:val="%6"/>
      <w:lvlJc w:val="left"/>
      <w:pPr>
        <w:ind w:left="2607" w:hanging="420"/>
      </w:pPr>
    </w:lvl>
    <w:lvl w:ilvl="6" w:tplc="0409000F" w:tentative="1">
      <w:start w:val="1"/>
      <w:numFmt w:val="decimal"/>
      <w:lvlText w:val="%7."/>
      <w:lvlJc w:val="left"/>
      <w:pPr>
        <w:ind w:left="3027" w:hanging="420"/>
      </w:pPr>
    </w:lvl>
    <w:lvl w:ilvl="7" w:tplc="04090017" w:tentative="1">
      <w:start w:val="1"/>
      <w:numFmt w:val="aiueoFullWidth"/>
      <w:lvlText w:val="(%8)"/>
      <w:lvlJc w:val="left"/>
      <w:pPr>
        <w:ind w:left="3447" w:hanging="420"/>
      </w:pPr>
    </w:lvl>
    <w:lvl w:ilvl="8" w:tplc="04090011" w:tentative="1">
      <w:start w:val="1"/>
      <w:numFmt w:val="decimalEnclosedCircle"/>
      <w:lvlText w:val="%9"/>
      <w:lvlJc w:val="left"/>
      <w:pPr>
        <w:ind w:left="3867" w:hanging="420"/>
      </w:pPr>
    </w:lvl>
  </w:abstractNum>
  <w:abstractNum w:abstractNumId="4" w15:restartNumberingAfterBreak="0">
    <w:nsid w:val="50A9256D"/>
    <w:multiLevelType w:val="hybridMultilevel"/>
    <w:tmpl w:val="FEAEE0CE"/>
    <w:lvl w:ilvl="0" w:tplc="7382BEBE">
      <w:start w:val="1"/>
      <w:numFmt w:val="decimalFullWidth"/>
      <w:lvlText w:val="（%1）"/>
      <w:lvlJc w:val="left"/>
      <w:pPr>
        <w:ind w:left="720" w:hanging="720"/>
      </w:pPr>
      <w:rPr>
        <w:rFonts w:asciiTheme="majorEastAsia" w:eastAsiaTheme="majorEastAsia" w:hAnsiTheme="majorEastAsia" w:cs="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236209"/>
    <w:multiLevelType w:val="hybridMultilevel"/>
    <w:tmpl w:val="976EC58E"/>
    <w:lvl w:ilvl="0" w:tplc="870EB81C">
      <w:start w:val="1"/>
      <w:numFmt w:val="decimalFullWidth"/>
      <w:lvlText w:val="（%1）"/>
      <w:lvlJc w:val="left"/>
      <w:pPr>
        <w:ind w:left="807" w:hanging="720"/>
      </w:pPr>
      <w:rPr>
        <w:rFonts w:hint="default"/>
      </w:rPr>
    </w:lvl>
    <w:lvl w:ilvl="1" w:tplc="04090017" w:tentative="1">
      <w:start w:val="1"/>
      <w:numFmt w:val="aiueoFullWidth"/>
      <w:lvlText w:val="(%2)"/>
      <w:lvlJc w:val="left"/>
      <w:pPr>
        <w:ind w:left="927" w:hanging="420"/>
      </w:pPr>
    </w:lvl>
    <w:lvl w:ilvl="2" w:tplc="04090011" w:tentative="1">
      <w:start w:val="1"/>
      <w:numFmt w:val="decimalEnclosedCircle"/>
      <w:lvlText w:val="%3"/>
      <w:lvlJc w:val="left"/>
      <w:pPr>
        <w:ind w:left="1347" w:hanging="420"/>
      </w:pPr>
    </w:lvl>
    <w:lvl w:ilvl="3" w:tplc="0409000F" w:tentative="1">
      <w:start w:val="1"/>
      <w:numFmt w:val="decimal"/>
      <w:lvlText w:val="%4."/>
      <w:lvlJc w:val="left"/>
      <w:pPr>
        <w:ind w:left="1767" w:hanging="420"/>
      </w:pPr>
    </w:lvl>
    <w:lvl w:ilvl="4" w:tplc="04090017" w:tentative="1">
      <w:start w:val="1"/>
      <w:numFmt w:val="aiueoFullWidth"/>
      <w:lvlText w:val="(%5)"/>
      <w:lvlJc w:val="left"/>
      <w:pPr>
        <w:ind w:left="2187" w:hanging="420"/>
      </w:pPr>
    </w:lvl>
    <w:lvl w:ilvl="5" w:tplc="04090011" w:tentative="1">
      <w:start w:val="1"/>
      <w:numFmt w:val="decimalEnclosedCircle"/>
      <w:lvlText w:val="%6"/>
      <w:lvlJc w:val="left"/>
      <w:pPr>
        <w:ind w:left="2607" w:hanging="420"/>
      </w:pPr>
    </w:lvl>
    <w:lvl w:ilvl="6" w:tplc="0409000F" w:tentative="1">
      <w:start w:val="1"/>
      <w:numFmt w:val="decimal"/>
      <w:lvlText w:val="%7."/>
      <w:lvlJc w:val="left"/>
      <w:pPr>
        <w:ind w:left="3027" w:hanging="420"/>
      </w:pPr>
    </w:lvl>
    <w:lvl w:ilvl="7" w:tplc="04090017" w:tentative="1">
      <w:start w:val="1"/>
      <w:numFmt w:val="aiueoFullWidth"/>
      <w:lvlText w:val="(%8)"/>
      <w:lvlJc w:val="left"/>
      <w:pPr>
        <w:ind w:left="3447" w:hanging="420"/>
      </w:pPr>
    </w:lvl>
    <w:lvl w:ilvl="8" w:tplc="04090011" w:tentative="1">
      <w:start w:val="1"/>
      <w:numFmt w:val="decimalEnclosedCircle"/>
      <w:lvlText w:val="%9"/>
      <w:lvlJc w:val="left"/>
      <w:pPr>
        <w:ind w:left="3867" w:hanging="420"/>
      </w:pPr>
    </w:lvl>
  </w:abstractNum>
  <w:num w:numId="1" w16cid:durableId="1531256714">
    <w:abstractNumId w:val="2"/>
  </w:num>
  <w:num w:numId="2" w16cid:durableId="1063606546">
    <w:abstractNumId w:val="4"/>
  </w:num>
  <w:num w:numId="3" w16cid:durableId="2146386616">
    <w:abstractNumId w:val="0"/>
  </w:num>
  <w:num w:numId="4" w16cid:durableId="143547072">
    <w:abstractNumId w:val="1"/>
  </w:num>
  <w:num w:numId="5" w16cid:durableId="1442411007">
    <w:abstractNumId w:val="5"/>
  </w:num>
  <w:num w:numId="6" w16cid:durableId="671641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AF"/>
    <w:rsid w:val="000161CC"/>
    <w:rsid w:val="00037CBD"/>
    <w:rsid w:val="000425AC"/>
    <w:rsid w:val="000726FE"/>
    <w:rsid w:val="00081394"/>
    <w:rsid w:val="0008319D"/>
    <w:rsid w:val="000A58D6"/>
    <w:rsid w:val="000B764A"/>
    <w:rsid w:val="000B78C9"/>
    <w:rsid w:val="000F4DA9"/>
    <w:rsid w:val="00124C0E"/>
    <w:rsid w:val="00134E26"/>
    <w:rsid w:val="0014295A"/>
    <w:rsid w:val="00146F48"/>
    <w:rsid w:val="001763CA"/>
    <w:rsid w:val="00193D3D"/>
    <w:rsid w:val="0019715A"/>
    <w:rsid w:val="00210EEF"/>
    <w:rsid w:val="00217004"/>
    <w:rsid w:val="00226500"/>
    <w:rsid w:val="002329BA"/>
    <w:rsid w:val="00266386"/>
    <w:rsid w:val="002962EF"/>
    <w:rsid w:val="002B0C75"/>
    <w:rsid w:val="002B36E1"/>
    <w:rsid w:val="002F18B1"/>
    <w:rsid w:val="00320950"/>
    <w:rsid w:val="00330C20"/>
    <w:rsid w:val="00334C3F"/>
    <w:rsid w:val="0036237E"/>
    <w:rsid w:val="003973F3"/>
    <w:rsid w:val="003B1F7D"/>
    <w:rsid w:val="003E0E43"/>
    <w:rsid w:val="00405C35"/>
    <w:rsid w:val="00406901"/>
    <w:rsid w:val="004116E9"/>
    <w:rsid w:val="00455BF2"/>
    <w:rsid w:val="00460F38"/>
    <w:rsid w:val="00492D8C"/>
    <w:rsid w:val="004A52B5"/>
    <w:rsid w:val="00507ED2"/>
    <w:rsid w:val="00510636"/>
    <w:rsid w:val="00526982"/>
    <w:rsid w:val="0054727F"/>
    <w:rsid w:val="005E68B2"/>
    <w:rsid w:val="005E6F8B"/>
    <w:rsid w:val="00625D8D"/>
    <w:rsid w:val="006407C2"/>
    <w:rsid w:val="00655D44"/>
    <w:rsid w:val="006600ED"/>
    <w:rsid w:val="00677908"/>
    <w:rsid w:val="006C6180"/>
    <w:rsid w:val="006E3D90"/>
    <w:rsid w:val="00735E88"/>
    <w:rsid w:val="00770BF1"/>
    <w:rsid w:val="007851AF"/>
    <w:rsid w:val="007A57C9"/>
    <w:rsid w:val="007B6966"/>
    <w:rsid w:val="00883724"/>
    <w:rsid w:val="008A340D"/>
    <w:rsid w:val="00913BF5"/>
    <w:rsid w:val="0093534E"/>
    <w:rsid w:val="009707F0"/>
    <w:rsid w:val="009964D3"/>
    <w:rsid w:val="009A03A1"/>
    <w:rsid w:val="009B2B5B"/>
    <w:rsid w:val="009C7925"/>
    <w:rsid w:val="00A062FE"/>
    <w:rsid w:val="00A176E8"/>
    <w:rsid w:val="00A213FA"/>
    <w:rsid w:val="00A36CD3"/>
    <w:rsid w:val="00A4545B"/>
    <w:rsid w:val="00A508AE"/>
    <w:rsid w:val="00A52A5D"/>
    <w:rsid w:val="00A817A6"/>
    <w:rsid w:val="00A87134"/>
    <w:rsid w:val="00AA76F0"/>
    <w:rsid w:val="00AC7328"/>
    <w:rsid w:val="00AD11BE"/>
    <w:rsid w:val="00AD7EAF"/>
    <w:rsid w:val="00B37081"/>
    <w:rsid w:val="00B42D15"/>
    <w:rsid w:val="00B47E25"/>
    <w:rsid w:val="00B7210F"/>
    <w:rsid w:val="00B75E6D"/>
    <w:rsid w:val="00C370C1"/>
    <w:rsid w:val="00C84100"/>
    <w:rsid w:val="00CC65F8"/>
    <w:rsid w:val="00CD0445"/>
    <w:rsid w:val="00CD5B8C"/>
    <w:rsid w:val="00CD62CC"/>
    <w:rsid w:val="00CE5E72"/>
    <w:rsid w:val="00D370B0"/>
    <w:rsid w:val="00D44987"/>
    <w:rsid w:val="00D47EBB"/>
    <w:rsid w:val="00D70D17"/>
    <w:rsid w:val="00D815D8"/>
    <w:rsid w:val="00D85924"/>
    <w:rsid w:val="00D969CA"/>
    <w:rsid w:val="00DA47BA"/>
    <w:rsid w:val="00DC47C8"/>
    <w:rsid w:val="00E249C2"/>
    <w:rsid w:val="00E564CB"/>
    <w:rsid w:val="00E740E2"/>
    <w:rsid w:val="00EB5DF4"/>
    <w:rsid w:val="00F30EE5"/>
    <w:rsid w:val="00F613AA"/>
    <w:rsid w:val="00F62742"/>
    <w:rsid w:val="00FB23A4"/>
    <w:rsid w:val="00FC4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BB2BF"/>
  <w15:docId w15:val="{B429F37A-A348-4A58-8FB0-1BF1C063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9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C75"/>
    <w:pPr>
      <w:tabs>
        <w:tab w:val="center" w:pos="4252"/>
        <w:tab w:val="right" w:pos="8504"/>
      </w:tabs>
      <w:snapToGrid w:val="0"/>
    </w:pPr>
  </w:style>
  <w:style w:type="character" w:customStyle="1" w:styleId="a4">
    <w:name w:val="ヘッダー (文字)"/>
    <w:basedOn w:val="a0"/>
    <w:link w:val="a3"/>
    <w:uiPriority w:val="99"/>
    <w:rsid w:val="002B0C75"/>
  </w:style>
  <w:style w:type="paragraph" w:styleId="a5">
    <w:name w:val="footer"/>
    <w:basedOn w:val="a"/>
    <w:link w:val="a6"/>
    <w:uiPriority w:val="99"/>
    <w:unhideWhenUsed/>
    <w:rsid w:val="002B0C75"/>
    <w:pPr>
      <w:tabs>
        <w:tab w:val="center" w:pos="4252"/>
        <w:tab w:val="right" w:pos="8504"/>
      </w:tabs>
      <w:snapToGrid w:val="0"/>
    </w:pPr>
  </w:style>
  <w:style w:type="character" w:customStyle="1" w:styleId="a6">
    <w:name w:val="フッター (文字)"/>
    <w:basedOn w:val="a0"/>
    <w:link w:val="a5"/>
    <w:uiPriority w:val="99"/>
    <w:rsid w:val="002B0C75"/>
  </w:style>
  <w:style w:type="paragraph" w:styleId="a7">
    <w:name w:val="Balloon Text"/>
    <w:basedOn w:val="a"/>
    <w:link w:val="a8"/>
    <w:uiPriority w:val="99"/>
    <w:semiHidden/>
    <w:unhideWhenUsed/>
    <w:rsid w:val="00625D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5D8D"/>
    <w:rPr>
      <w:rFonts w:asciiTheme="majorHAnsi" w:eastAsiaTheme="majorEastAsia" w:hAnsiTheme="majorHAnsi" w:cstheme="majorBidi"/>
      <w:sz w:val="18"/>
      <w:szCs w:val="18"/>
    </w:rPr>
  </w:style>
  <w:style w:type="paragraph" w:styleId="a9">
    <w:name w:val="List Paragraph"/>
    <w:basedOn w:val="a"/>
    <w:uiPriority w:val="34"/>
    <w:qFormat/>
    <w:rsid w:val="00E249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菊池市社会福祉協議会</dc:creator>
  <cp:lastModifiedBy>菊池市社会福祉協議会 （社福）</cp:lastModifiedBy>
  <cp:revision>4</cp:revision>
  <cp:lastPrinted>2024-01-12T02:13:00Z</cp:lastPrinted>
  <dcterms:created xsi:type="dcterms:W3CDTF">2025-03-11T04:56:00Z</dcterms:created>
  <dcterms:modified xsi:type="dcterms:W3CDTF">2026-02-26T00:47:00Z</dcterms:modified>
</cp:coreProperties>
</file>